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803"/>
        <w:gridCol w:w="2876"/>
        <w:gridCol w:w="1275"/>
        <w:gridCol w:w="9"/>
        <w:gridCol w:w="3819"/>
      </w:tblGrid>
      <w:tr w:rsidR="001976C6" w14:paraId="517DA081" w14:textId="77777777" w:rsidTr="001976C6">
        <w:trPr>
          <w:trHeight w:val="547"/>
        </w:trPr>
        <w:tc>
          <w:tcPr>
            <w:tcW w:w="5963" w:type="dxa"/>
            <w:gridSpan w:val="4"/>
          </w:tcPr>
          <w:p w14:paraId="78772126" w14:textId="77777777" w:rsidR="001976C6" w:rsidRPr="00B4726F" w:rsidRDefault="001976C6" w:rsidP="00E9163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4726F">
              <w:rPr>
                <w:b/>
                <w:bCs/>
                <w:sz w:val="24"/>
                <w:szCs w:val="24"/>
              </w:rPr>
              <w:t>Tir</w:t>
            </w:r>
            <w:proofErr w:type="spellEnd"/>
            <w:r w:rsidRPr="00B4726F">
              <w:rPr>
                <w:b/>
                <w:bCs/>
                <w:sz w:val="24"/>
                <w:szCs w:val="24"/>
              </w:rPr>
              <w:t xml:space="preserve"> Na </w:t>
            </w:r>
            <w:proofErr w:type="spellStart"/>
            <w:r w:rsidRPr="00B4726F">
              <w:rPr>
                <w:b/>
                <w:bCs/>
                <w:sz w:val="24"/>
                <w:szCs w:val="24"/>
              </w:rPr>
              <w:t>Nog</w:t>
            </w:r>
            <w:proofErr w:type="spellEnd"/>
            <w:r w:rsidRPr="00B4726F">
              <w:rPr>
                <w:b/>
                <w:bCs/>
                <w:sz w:val="24"/>
                <w:szCs w:val="24"/>
              </w:rPr>
              <w:t xml:space="preserve"> Salary Sacrifice Scheme</w:t>
            </w:r>
          </w:p>
          <w:p w14:paraId="6AF859F6" w14:textId="77777777" w:rsidR="001976C6" w:rsidRDefault="001976C6" w:rsidP="00B4726F"/>
          <w:p w14:paraId="1DA61096" w14:textId="65A406A5" w:rsidR="001976C6" w:rsidRPr="00B4726F" w:rsidRDefault="0059507C" w:rsidP="00E9163A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Withdrawl</w:t>
            </w:r>
            <w:proofErr w:type="spellEnd"/>
            <w:r w:rsidR="00245FD2">
              <w:rPr>
                <w:b/>
                <w:bCs/>
                <w:sz w:val="32"/>
                <w:szCs w:val="32"/>
              </w:rPr>
              <w:t xml:space="preserve"> Request Form</w:t>
            </w:r>
          </w:p>
          <w:p w14:paraId="11473408" w14:textId="01622DDD" w:rsidR="001976C6" w:rsidRDefault="001976C6"/>
        </w:tc>
        <w:tc>
          <w:tcPr>
            <w:tcW w:w="3819" w:type="dxa"/>
          </w:tcPr>
          <w:p w14:paraId="6DF0FF43" w14:textId="506952EE" w:rsidR="001976C6" w:rsidRDefault="001976C6">
            <w:r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39F520B" wp14:editId="6FA66164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57150</wp:posOffset>
                  </wp:positionV>
                  <wp:extent cx="753110" cy="603250"/>
                  <wp:effectExtent l="0" t="0" r="8890" b="6350"/>
                  <wp:wrapSquare wrapText="bothSides"/>
                  <wp:docPr id="3" name="Picture 2" descr="BANGOR UNIVERSITY 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GOR UNIVERSITY 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76C6" w14:paraId="4DE4AB44" w14:textId="77777777" w:rsidTr="001976C6">
        <w:tc>
          <w:tcPr>
            <w:tcW w:w="9782" w:type="dxa"/>
            <w:gridSpan w:val="5"/>
          </w:tcPr>
          <w:p w14:paraId="08B3964C" w14:textId="77777777" w:rsidR="00DF6480" w:rsidRDefault="001976C6" w:rsidP="00DF6480">
            <w:pPr>
              <w:jc w:val="center"/>
              <w:rPr>
                <w:kern w:val="0"/>
                <w14:ligatures w14:val="none"/>
              </w:rPr>
            </w:pPr>
            <w:r>
              <w:t>Please read the schemes rules and FAQ before completing this form</w:t>
            </w:r>
            <w:r w:rsidR="00A87700">
              <w:t xml:space="preserve"> </w:t>
            </w:r>
            <w:r w:rsidR="00D30525">
              <w:t xml:space="preserve">and then </w:t>
            </w:r>
            <w:r w:rsidR="00DF6480">
              <w:rPr>
                <w:kern w:val="0"/>
                <w14:ligatures w14:val="none"/>
              </w:rPr>
              <w:t xml:space="preserve">return to </w:t>
            </w:r>
            <w:proofErr w:type="spellStart"/>
            <w:r w:rsidR="00DF6480">
              <w:rPr>
                <w:kern w:val="0"/>
                <w14:ligatures w14:val="none"/>
              </w:rPr>
              <w:t>Tir</w:t>
            </w:r>
            <w:proofErr w:type="spellEnd"/>
            <w:r w:rsidR="00DF6480">
              <w:rPr>
                <w:kern w:val="0"/>
                <w14:ligatures w14:val="none"/>
              </w:rPr>
              <w:t xml:space="preserve"> Na </w:t>
            </w:r>
            <w:proofErr w:type="spellStart"/>
            <w:r w:rsidR="00DF6480">
              <w:rPr>
                <w:kern w:val="0"/>
                <w14:ligatures w14:val="none"/>
              </w:rPr>
              <w:t>Nog</w:t>
            </w:r>
            <w:proofErr w:type="spellEnd"/>
            <w:r w:rsidR="00DF6480">
              <w:rPr>
                <w:kern w:val="0"/>
                <w14:ligatures w14:val="none"/>
              </w:rPr>
              <w:t xml:space="preserve"> who will note and then share with the Bangor Benefits Team.</w:t>
            </w:r>
          </w:p>
          <w:p w14:paraId="54EE1D3E" w14:textId="5E7D51AF" w:rsidR="001976C6" w:rsidRPr="00B4726F" w:rsidRDefault="001976C6">
            <w:pPr>
              <w:rPr>
                <w:b/>
                <w:bCs/>
              </w:rPr>
            </w:pPr>
            <w:r w:rsidRPr="00B4726F">
              <w:rPr>
                <w:b/>
                <w:bCs/>
              </w:rPr>
              <w:t>Your Details</w:t>
            </w:r>
          </w:p>
        </w:tc>
      </w:tr>
      <w:tr w:rsidR="001976C6" w14:paraId="4B0F8201" w14:textId="77777777" w:rsidTr="00503D20">
        <w:tc>
          <w:tcPr>
            <w:tcW w:w="1803" w:type="dxa"/>
          </w:tcPr>
          <w:p w14:paraId="588B1E14" w14:textId="5BD78C1D" w:rsidR="001976C6" w:rsidRDefault="001976C6">
            <w:r>
              <w:t>First Name</w:t>
            </w:r>
          </w:p>
        </w:tc>
        <w:tc>
          <w:tcPr>
            <w:tcW w:w="2876" w:type="dxa"/>
          </w:tcPr>
          <w:p w14:paraId="6C0DBEF4" w14:textId="77777777" w:rsidR="001976C6" w:rsidRDefault="001976C6"/>
        </w:tc>
        <w:tc>
          <w:tcPr>
            <w:tcW w:w="1275" w:type="dxa"/>
          </w:tcPr>
          <w:p w14:paraId="666380BD" w14:textId="40BF20D5" w:rsidR="001976C6" w:rsidRDefault="001976C6">
            <w:r>
              <w:t>Surname</w:t>
            </w:r>
          </w:p>
        </w:tc>
        <w:tc>
          <w:tcPr>
            <w:tcW w:w="3828" w:type="dxa"/>
            <w:gridSpan w:val="2"/>
          </w:tcPr>
          <w:p w14:paraId="70676EB8" w14:textId="77777777" w:rsidR="001976C6" w:rsidRDefault="001976C6"/>
        </w:tc>
      </w:tr>
      <w:tr w:rsidR="001976C6" w14:paraId="79B4DECD" w14:textId="77777777" w:rsidTr="00D369B0">
        <w:tc>
          <w:tcPr>
            <w:tcW w:w="9782" w:type="dxa"/>
            <w:gridSpan w:val="5"/>
          </w:tcPr>
          <w:p w14:paraId="669EEB47" w14:textId="77777777" w:rsidR="001976C6" w:rsidRDefault="001976C6"/>
        </w:tc>
      </w:tr>
      <w:tr w:rsidR="001976C6" w14:paraId="31E4CFEA" w14:textId="77777777" w:rsidTr="00937B3E">
        <w:tc>
          <w:tcPr>
            <w:tcW w:w="1803" w:type="dxa"/>
          </w:tcPr>
          <w:p w14:paraId="2AD460C6" w14:textId="3AFE1ACF" w:rsidR="001976C6" w:rsidRDefault="001976C6">
            <w:r>
              <w:t>Department</w:t>
            </w:r>
          </w:p>
        </w:tc>
        <w:tc>
          <w:tcPr>
            <w:tcW w:w="2876" w:type="dxa"/>
          </w:tcPr>
          <w:p w14:paraId="309160F9" w14:textId="77777777" w:rsidR="001976C6" w:rsidRDefault="001976C6"/>
        </w:tc>
        <w:tc>
          <w:tcPr>
            <w:tcW w:w="1275" w:type="dxa"/>
          </w:tcPr>
          <w:p w14:paraId="54421084" w14:textId="07CF5AD3" w:rsidR="001976C6" w:rsidRDefault="001976C6">
            <w:r>
              <w:t>Payroll No</w:t>
            </w:r>
          </w:p>
        </w:tc>
        <w:tc>
          <w:tcPr>
            <w:tcW w:w="3828" w:type="dxa"/>
            <w:gridSpan w:val="2"/>
          </w:tcPr>
          <w:p w14:paraId="2AD11379" w14:textId="77777777" w:rsidR="001976C6" w:rsidRDefault="001976C6"/>
        </w:tc>
      </w:tr>
      <w:tr w:rsidR="00D2108F" w14:paraId="3F5B39FC" w14:textId="77777777" w:rsidTr="00937B3E">
        <w:tc>
          <w:tcPr>
            <w:tcW w:w="1803" w:type="dxa"/>
          </w:tcPr>
          <w:p w14:paraId="380CCF0A" w14:textId="77777777" w:rsidR="00D2108F" w:rsidRDefault="00D2108F"/>
        </w:tc>
        <w:tc>
          <w:tcPr>
            <w:tcW w:w="2876" w:type="dxa"/>
          </w:tcPr>
          <w:p w14:paraId="5E6F838E" w14:textId="77777777" w:rsidR="00D2108F" w:rsidRDefault="00D2108F"/>
        </w:tc>
        <w:tc>
          <w:tcPr>
            <w:tcW w:w="1275" w:type="dxa"/>
          </w:tcPr>
          <w:p w14:paraId="7716BF04" w14:textId="77777777" w:rsidR="00D2108F" w:rsidRDefault="00D2108F"/>
        </w:tc>
        <w:tc>
          <w:tcPr>
            <w:tcW w:w="3828" w:type="dxa"/>
            <w:gridSpan w:val="2"/>
          </w:tcPr>
          <w:p w14:paraId="3EAAF3E4" w14:textId="77777777" w:rsidR="00D2108F" w:rsidRDefault="00D2108F"/>
        </w:tc>
      </w:tr>
      <w:tr w:rsidR="00437DAE" w14:paraId="57984EF9" w14:textId="77777777" w:rsidTr="00232620">
        <w:tc>
          <w:tcPr>
            <w:tcW w:w="1803" w:type="dxa"/>
          </w:tcPr>
          <w:p w14:paraId="0ECEB9A4" w14:textId="77777777" w:rsidR="00437DAE" w:rsidRDefault="00437DAE">
            <w:r>
              <w:t>Childs Name</w:t>
            </w:r>
          </w:p>
          <w:p w14:paraId="2B66E865" w14:textId="0A6D53C5" w:rsidR="00437DAE" w:rsidRDefault="00437DAE">
            <w:r>
              <w:t>(List all if applicable to more than 1)</w:t>
            </w:r>
          </w:p>
        </w:tc>
        <w:tc>
          <w:tcPr>
            <w:tcW w:w="7979" w:type="dxa"/>
            <w:gridSpan w:val="4"/>
          </w:tcPr>
          <w:p w14:paraId="0A94A335" w14:textId="77777777" w:rsidR="00437DAE" w:rsidRDefault="00437DAE"/>
          <w:p w14:paraId="2CCBA6EC" w14:textId="77777777" w:rsidR="00437DAE" w:rsidRDefault="00437DAE"/>
          <w:p w14:paraId="015E76F0" w14:textId="77777777" w:rsidR="00437DAE" w:rsidRDefault="00437DAE"/>
          <w:p w14:paraId="5C1CCAAE" w14:textId="77777777" w:rsidR="00437DAE" w:rsidRDefault="00437DAE"/>
        </w:tc>
      </w:tr>
    </w:tbl>
    <w:p w14:paraId="330D68E6" w14:textId="77777777" w:rsidR="001976C6" w:rsidRDefault="001976C6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803"/>
        <w:gridCol w:w="2876"/>
        <w:gridCol w:w="1275"/>
        <w:gridCol w:w="3828"/>
      </w:tblGrid>
      <w:tr w:rsidR="001976C6" w14:paraId="021AF148" w14:textId="77777777" w:rsidTr="00422E9E">
        <w:tc>
          <w:tcPr>
            <w:tcW w:w="9782" w:type="dxa"/>
            <w:gridSpan w:val="4"/>
          </w:tcPr>
          <w:p w14:paraId="4A43803C" w14:textId="6DF36F24" w:rsidR="001976C6" w:rsidRDefault="001976C6" w:rsidP="00184D98">
            <w:r w:rsidRPr="00B4726F">
              <w:rPr>
                <w:b/>
                <w:bCs/>
              </w:rPr>
              <w:t xml:space="preserve">Date from which you wish </w:t>
            </w:r>
            <w:r w:rsidR="00437DAE">
              <w:rPr>
                <w:b/>
                <w:bCs/>
              </w:rPr>
              <w:t xml:space="preserve">the </w:t>
            </w:r>
            <w:r w:rsidR="009F3217">
              <w:rPr>
                <w:b/>
                <w:bCs/>
              </w:rPr>
              <w:t>salary sacrifice payment to end</w:t>
            </w:r>
            <w:r w:rsidR="0059507C">
              <w:rPr>
                <w:b/>
                <w:bCs/>
              </w:rPr>
              <w:t>:-</w:t>
            </w:r>
          </w:p>
          <w:p w14:paraId="12131BB7" w14:textId="3EE831CC" w:rsidR="001976C6" w:rsidRDefault="001976C6" w:rsidP="00184D98"/>
        </w:tc>
      </w:tr>
      <w:tr w:rsidR="001976C6" w14:paraId="3A20305B" w14:textId="77777777" w:rsidTr="001976C6">
        <w:tc>
          <w:tcPr>
            <w:tcW w:w="1803" w:type="dxa"/>
          </w:tcPr>
          <w:p w14:paraId="5EA71AAA" w14:textId="0D0F8CD9" w:rsidR="001976C6" w:rsidRDefault="0059507C" w:rsidP="00184D98">
            <w:r>
              <w:t xml:space="preserve">Day / </w:t>
            </w:r>
            <w:r w:rsidR="001976C6">
              <w:t>Month</w:t>
            </w:r>
          </w:p>
        </w:tc>
        <w:tc>
          <w:tcPr>
            <w:tcW w:w="2876" w:type="dxa"/>
          </w:tcPr>
          <w:p w14:paraId="7ABF1B95" w14:textId="77777777" w:rsidR="001976C6" w:rsidRDefault="001976C6" w:rsidP="00184D98"/>
          <w:p w14:paraId="4BB6DEDA" w14:textId="77777777" w:rsidR="00754858" w:rsidRDefault="00754858" w:rsidP="00184D98"/>
        </w:tc>
        <w:tc>
          <w:tcPr>
            <w:tcW w:w="1275" w:type="dxa"/>
          </w:tcPr>
          <w:p w14:paraId="41901BAD" w14:textId="022F3CD4" w:rsidR="001976C6" w:rsidRDefault="001976C6" w:rsidP="00184D98">
            <w:r>
              <w:t>Year</w:t>
            </w:r>
          </w:p>
        </w:tc>
        <w:tc>
          <w:tcPr>
            <w:tcW w:w="3828" w:type="dxa"/>
          </w:tcPr>
          <w:p w14:paraId="50828474" w14:textId="77777777" w:rsidR="001976C6" w:rsidRDefault="001976C6" w:rsidP="00184D98"/>
        </w:tc>
      </w:tr>
    </w:tbl>
    <w:p w14:paraId="56072F1F" w14:textId="77777777" w:rsidR="001976C6" w:rsidRDefault="001976C6"/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563"/>
        <w:gridCol w:w="4394"/>
        <w:gridCol w:w="534"/>
        <w:gridCol w:w="4286"/>
      </w:tblGrid>
      <w:tr w:rsidR="00F45A06" w14:paraId="5122D601" w14:textId="77777777" w:rsidTr="00F45A06">
        <w:tc>
          <w:tcPr>
            <w:tcW w:w="9777" w:type="dxa"/>
            <w:gridSpan w:val="4"/>
          </w:tcPr>
          <w:p w14:paraId="4931BF53" w14:textId="5FAD40A6" w:rsidR="00F45A06" w:rsidRDefault="0059507C" w:rsidP="00646994">
            <w:pPr>
              <w:ind w:right="28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</w:t>
            </w:r>
            <w:r w:rsidR="00F45A06">
              <w:rPr>
                <w:b/>
                <w:bCs/>
                <w:i/>
                <w:iCs/>
                <w:sz w:val="20"/>
                <w:szCs w:val="20"/>
              </w:rPr>
              <w:t xml:space="preserve">eason for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withdrawl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601AC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B01BCE">
              <w:rPr>
                <w:b/>
                <w:bCs/>
                <w:i/>
                <w:iCs/>
                <w:sz w:val="20"/>
                <w:szCs w:val="20"/>
              </w:rPr>
              <w:t>select applicable)</w:t>
            </w:r>
          </w:p>
          <w:p w14:paraId="41861D67" w14:textId="2EA28282" w:rsidR="0085193E" w:rsidRPr="00F45A06" w:rsidRDefault="0085193E" w:rsidP="00646994">
            <w:pPr>
              <w:ind w:right="283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5A06" w14:paraId="5BDBE52B" w14:textId="77777777" w:rsidTr="00F45A06">
        <w:tc>
          <w:tcPr>
            <w:tcW w:w="563" w:type="dxa"/>
          </w:tcPr>
          <w:p w14:paraId="4078B92F" w14:textId="77777777" w:rsidR="00F45A06" w:rsidRDefault="00F45A06" w:rsidP="00646994">
            <w:pPr>
              <w:ind w:right="28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4F7F5B5A" w14:textId="77777777" w:rsidR="00F45A06" w:rsidRDefault="003E0C65" w:rsidP="00646994">
            <w:pPr>
              <w:ind w:right="283"/>
              <w:rPr>
                <w:sz w:val="18"/>
                <w:szCs w:val="18"/>
              </w:rPr>
            </w:pPr>
            <w:r w:rsidRPr="00F24971">
              <w:rPr>
                <w:sz w:val="18"/>
                <w:szCs w:val="18"/>
              </w:rPr>
              <w:t>Leaving University Employment but child eligible to remain in nursery</w:t>
            </w:r>
          </w:p>
          <w:p w14:paraId="72650B39" w14:textId="51A809B3" w:rsidR="00754858" w:rsidRDefault="00754858" w:rsidP="00646994">
            <w:pPr>
              <w:ind w:right="28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4" w:type="dxa"/>
          </w:tcPr>
          <w:p w14:paraId="296C9107" w14:textId="77777777" w:rsidR="00F45A06" w:rsidRDefault="00F45A06" w:rsidP="00646994">
            <w:pPr>
              <w:ind w:right="28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86" w:type="dxa"/>
          </w:tcPr>
          <w:p w14:paraId="4504952E" w14:textId="14FF52B2" w:rsidR="00F45A06" w:rsidRDefault="00ED2EE2" w:rsidP="00646994">
            <w:pPr>
              <w:ind w:right="283"/>
              <w:rPr>
                <w:i/>
                <w:iCs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Employee leaving University</w:t>
            </w:r>
            <w:r w:rsidR="00D30525">
              <w:rPr>
                <w:rFonts w:cs="Arial"/>
                <w:sz w:val="18"/>
                <w:szCs w:val="18"/>
              </w:rPr>
              <w:t xml:space="preserve"> and child leaving nursery</w:t>
            </w:r>
          </w:p>
        </w:tc>
      </w:tr>
      <w:tr w:rsidR="00754858" w14:paraId="54E11086" w14:textId="77777777" w:rsidTr="00B822E3">
        <w:tc>
          <w:tcPr>
            <w:tcW w:w="563" w:type="dxa"/>
          </w:tcPr>
          <w:p w14:paraId="1DF38C33" w14:textId="77777777" w:rsidR="00754858" w:rsidRDefault="00754858" w:rsidP="00646994">
            <w:pPr>
              <w:ind w:right="28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14:paraId="5EF5D352" w14:textId="77777777" w:rsidR="00754858" w:rsidRDefault="00754858" w:rsidP="00646994">
            <w:pPr>
              <w:ind w:right="283"/>
              <w:rPr>
                <w:rFonts w:cs="Arial"/>
                <w:sz w:val="18"/>
                <w:szCs w:val="18"/>
              </w:rPr>
            </w:pPr>
            <w:r w:rsidRPr="00185869">
              <w:rPr>
                <w:rFonts w:cs="Arial"/>
                <w:sz w:val="18"/>
                <w:szCs w:val="18"/>
              </w:rPr>
              <w:t>Child leaving nursery</w:t>
            </w:r>
          </w:p>
          <w:p w14:paraId="7706A47C" w14:textId="0BA992B7" w:rsidR="00754858" w:rsidRDefault="00754858" w:rsidP="00646994">
            <w:pPr>
              <w:ind w:right="283"/>
              <w:rPr>
                <w:i/>
                <w:iCs/>
                <w:sz w:val="20"/>
                <w:szCs w:val="20"/>
              </w:rPr>
            </w:pPr>
          </w:p>
        </w:tc>
      </w:tr>
    </w:tbl>
    <w:p w14:paraId="59D93D3C" w14:textId="77777777" w:rsidR="00437DAE" w:rsidRPr="00A22EA6" w:rsidRDefault="00437DAE" w:rsidP="00646994">
      <w:pPr>
        <w:ind w:left="-284" w:right="283"/>
        <w:rPr>
          <w:i/>
          <w:iCs/>
          <w:sz w:val="20"/>
          <w:szCs w:val="20"/>
        </w:rPr>
      </w:pPr>
    </w:p>
    <w:tbl>
      <w:tblPr>
        <w:tblStyle w:val="TableGrid"/>
        <w:tblW w:w="9748" w:type="dxa"/>
        <w:tblInd w:w="-289" w:type="dxa"/>
        <w:tblLook w:val="04A0" w:firstRow="1" w:lastRow="0" w:firstColumn="1" w:lastColumn="0" w:noHBand="0" w:noVBand="1"/>
      </w:tblPr>
      <w:tblGrid>
        <w:gridCol w:w="1560"/>
        <w:gridCol w:w="4820"/>
        <w:gridCol w:w="851"/>
        <w:gridCol w:w="2517"/>
      </w:tblGrid>
      <w:tr w:rsidR="004228A7" w14:paraId="0EC18E71" w14:textId="77777777" w:rsidTr="004228A7">
        <w:tc>
          <w:tcPr>
            <w:tcW w:w="9748" w:type="dxa"/>
            <w:gridSpan w:val="4"/>
          </w:tcPr>
          <w:p w14:paraId="4B4CA5F3" w14:textId="77777777" w:rsidR="004228A7" w:rsidRPr="00B4726F" w:rsidRDefault="004228A7" w:rsidP="00184D98">
            <w:pPr>
              <w:rPr>
                <w:b/>
                <w:bCs/>
              </w:rPr>
            </w:pPr>
            <w:r w:rsidRPr="00B4726F">
              <w:rPr>
                <w:b/>
                <w:bCs/>
              </w:rPr>
              <w:t>Agreement:</w:t>
            </w:r>
          </w:p>
          <w:p w14:paraId="248ACFAC" w14:textId="71E9384A" w:rsidR="00117052" w:rsidRPr="008601AC" w:rsidRDefault="00117052" w:rsidP="00A93D3D">
            <w:pPr>
              <w:numPr>
                <w:ilvl w:val="0"/>
                <w:numId w:val="3"/>
              </w:numPr>
              <w:tabs>
                <w:tab w:val="clear" w:pos="1701"/>
                <w:tab w:val="num" w:pos="481"/>
              </w:tabs>
              <w:ind w:left="481"/>
              <w:rPr>
                <w:sz w:val="18"/>
                <w:szCs w:val="18"/>
              </w:rPr>
            </w:pPr>
            <w:r w:rsidRPr="008601AC">
              <w:rPr>
                <w:sz w:val="18"/>
                <w:szCs w:val="18"/>
              </w:rPr>
              <w:t>I have notified the Nursery of this change</w:t>
            </w:r>
            <w:r w:rsidR="00E86BC0">
              <w:rPr>
                <w:sz w:val="18"/>
                <w:szCs w:val="18"/>
              </w:rPr>
              <w:t xml:space="preserve"> and discussed any requirements for further payment or </w:t>
            </w:r>
            <w:r w:rsidR="00140501">
              <w:rPr>
                <w:sz w:val="18"/>
                <w:szCs w:val="18"/>
              </w:rPr>
              <w:t>credit owed.</w:t>
            </w:r>
          </w:p>
          <w:p w14:paraId="7FE0F4E9" w14:textId="77777777" w:rsidR="00A93D3D" w:rsidRDefault="00A93D3D" w:rsidP="00A93D3D">
            <w:pPr>
              <w:numPr>
                <w:ilvl w:val="0"/>
                <w:numId w:val="3"/>
              </w:numPr>
              <w:tabs>
                <w:tab w:val="clear" w:pos="1701"/>
                <w:tab w:val="num" w:pos="481"/>
              </w:tabs>
              <w:ind w:left="481"/>
              <w:rPr>
                <w:sz w:val="18"/>
                <w:szCs w:val="18"/>
              </w:rPr>
            </w:pPr>
            <w:r w:rsidRPr="008601AC">
              <w:rPr>
                <w:sz w:val="18"/>
                <w:szCs w:val="18"/>
              </w:rPr>
              <w:t>I have read and understood the University guidance;</w:t>
            </w:r>
          </w:p>
          <w:p w14:paraId="12400512" w14:textId="77777777" w:rsidR="004228A7" w:rsidRDefault="00A93D3D" w:rsidP="00A93D3D">
            <w:pPr>
              <w:numPr>
                <w:ilvl w:val="0"/>
                <w:numId w:val="3"/>
              </w:numPr>
              <w:tabs>
                <w:tab w:val="clear" w:pos="1701"/>
                <w:tab w:val="num" w:pos="481"/>
              </w:tabs>
              <w:ind w:left="481"/>
              <w:rPr>
                <w:sz w:val="18"/>
                <w:szCs w:val="18"/>
              </w:rPr>
            </w:pPr>
            <w:r w:rsidRPr="00140501">
              <w:rPr>
                <w:sz w:val="18"/>
                <w:szCs w:val="18"/>
              </w:rPr>
              <w:t>I understand that I cannot receive a refund of any salary exchange</w:t>
            </w:r>
            <w:r w:rsidR="00140501">
              <w:rPr>
                <w:sz w:val="18"/>
                <w:szCs w:val="18"/>
              </w:rPr>
              <w:t xml:space="preserve"> unless any credit cannot be </w:t>
            </w:r>
            <w:r w:rsidR="00754858">
              <w:rPr>
                <w:sz w:val="18"/>
                <w:szCs w:val="18"/>
              </w:rPr>
              <w:t>utilised otherwise.</w:t>
            </w:r>
          </w:p>
          <w:p w14:paraId="1776A6A6" w14:textId="77777777" w:rsidR="00754858" w:rsidRDefault="00754858" w:rsidP="00A93D3D">
            <w:pPr>
              <w:numPr>
                <w:ilvl w:val="0"/>
                <w:numId w:val="3"/>
              </w:numPr>
              <w:tabs>
                <w:tab w:val="clear" w:pos="1701"/>
                <w:tab w:val="num" w:pos="481"/>
              </w:tabs>
              <w:ind w:left="4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that if a credit refund is requested and processed this will be subject to Tax and National Insurance deductions.</w:t>
            </w:r>
          </w:p>
          <w:p w14:paraId="69DB0D04" w14:textId="77777777" w:rsidR="00754858" w:rsidRDefault="00754858" w:rsidP="00754858">
            <w:pPr>
              <w:ind w:left="481"/>
              <w:rPr>
                <w:sz w:val="18"/>
                <w:szCs w:val="18"/>
              </w:rPr>
            </w:pPr>
          </w:p>
          <w:p w14:paraId="7EE0BD0D" w14:textId="6AD4B10C" w:rsidR="00754858" w:rsidRPr="00140501" w:rsidRDefault="00754858" w:rsidP="00754858">
            <w:pPr>
              <w:ind w:left="481"/>
              <w:rPr>
                <w:sz w:val="18"/>
                <w:szCs w:val="18"/>
              </w:rPr>
            </w:pPr>
          </w:p>
        </w:tc>
      </w:tr>
      <w:tr w:rsidR="004228A7" w14:paraId="1EBB74A0" w14:textId="77777777" w:rsidTr="004228A7">
        <w:tc>
          <w:tcPr>
            <w:tcW w:w="1560" w:type="dxa"/>
          </w:tcPr>
          <w:p w14:paraId="671448BC" w14:textId="2AA70947" w:rsidR="004228A7" w:rsidRDefault="004228A7" w:rsidP="00184D98">
            <w:r>
              <w:t>Signature</w:t>
            </w:r>
          </w:p>
        </w:tc>
        <w:tc>
          <w:tcPr>
            <w:tcW w:w="4820" w:type="dxa"/>
          </w:tcPr>
          <w:p w14:paraId="103743A5" w14:textId="77777777" w:rsidR="004228A7" w:rsidRDefault="004228A7" w:rsidP="00184D98"/>
        </w:tc>
        <w:tc>
          <w:tcPr>
            <w:tcW w:w="851" w:type="dxa"/>
          </w:tcPr>
          <w:p w14:paraId="332AC145" w14:textId="6C657882" w:rsidR="004228A7" w:rsidRDefault="004228A7" w:rsidP="00184D98">
            <w:r>
              <w:t>Date</w:t>
            </w:r>
          </w:p>
        </w:tc>
        <w:tc>
          <w:tcPr>
            <w:tcW w:w="2517" w:type="dxa"/>
          </w:tcPr>
          <w:p w14:paraId="49495E82" w14:textId="48FE83D4" w:rsidR="004228A7" w:rsidRDefault="004228A7" w:rsidP="00184D98"/>
        </w:tc>
      </w:tr>
    </w:tbl>
    <w:p w14:paraId="62AB2712" w14:textId="77777777" w:rsidR="00DE01B0" w:rsidRPr="00DE01B0" w:rsidRDefault="00DE01B0" w:rsidP="00084578">
      <w:pPr>
        <w:rPr>
          <w:u w:val="single"/>
        </w:rPr>
      </w:pPr>
    </w:p>
    <w:sectPr w:rsidR="00DE01B0" w:rsidRPr="00DE01B0" w:rsidSect="008A61F1">
      <w:pgSz w:w="11906" w:h="16838"/>
      <w:pgMar w:top="993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C49" w14:textId="77777777" w:rsidR="00F45A06" w:rsidRDefault="00F45A06" w:rsidP="00F45A06">
      <w:pPr>
        <w:spacing w:after="0" w:line="240" w:lineRule="auto"/>
      </w:pPr>
      <w:r>
        <w:separator/>
      </w:r>
    </w:p>
  </w:endnote>
  <w:endnote w:type="continuationSeparator" w:id="0">
    <w:p w14:paraId="3637A1FF" w14:textId="77777777" w:rsidR="00F45A06" w:rsidRDefault="00F45A06" w:rsidP="00F4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BBB2" w14:textId="77777777" w:rsidR="00F45A06" w:rsidRDefault="00F45A06" w:rsidP="00F45A06">
      <w:pPr>
        <w:spacing w:after="0" w:line="240" w:lineRule="auto"/>
      </w:pPr>
      <w:r>
        <w:separator/>
      </w:r>
    </w:p>
  </w:footnote>
  <w:footnote w:type="continuationSeparator" w:id="0">
    <w:p w14:paraId="34B94A25" w14:textId="77777777" w:rsidR="00F45A06" w:rsidRDefault="00F45A06" w:rsidP="00F45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2079"/>
    <w:multiLevelType w:val="hybridMultilevel"/>
    <w:tmpl w:val="D7D6AB60"/>
    <w:lvl w:ilvl="0" w:tplc="7694A17C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C2A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1C43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422260">
    <w:abstractNumId w:val="1"/>
  </w:num>
  <w:num w:numId="2" w16cid:durableId="623116744">
    <w:abstractNumId w:val="2"/>
  </w:num>
  <w:num w:numId="3" w16cid:durableId="39612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C6"/>
    <w:rsid w:val="00015825"/>
    <w:rsid w:val="00084578"/>
    <w:rsid w:val="000908BA"/>
    <w:rsid w:val="00117052"/>
    <w:rsid w:val="0012178B"/>
    <w:rsid w:val="00122362"/>
    <w:rsid w:val="00127046"/>
    <w:rsid w:val="00140501"/>
    <w:rsid w:val="001976C6"/>
    <w:rsid w:val="00245FD2"/>
    <w:rsid w:val="002A6095"/>
    <w:rsid w:val="00317B7E"/>
    <w:rsid w:val="003920EF"/>
    <w:rsid w:val="003A1EAD"/>
    <w:rsid w:val="003E0C65"/>
    <w:rsid w:val="00417A65"/>
    <w:rsid w:val="004228A7"/>
    <w:rsid w:val="004338DB"/>
    <w:rsid w:val="00437DAE"/>
    <w:rsid w:val="004A2EC2"/>
    <w:rsid w:val="0059507C"/>
    <w:rsid w:val="005F3922"/>
    <w:rsid w:val="006056D1"/>
    <w:rsid w:val="00646994"/>
    <w:rsid w:val="00693792"/>
    <w:rsid w:val="006D5FE8"/>
    <w:rsid w:val="00754858"/>
    <w:rsid w:val="0076592F"/>
    <w:rsid w:val="007A3847"/>
    <w:rsid w:val="007C3629"/>
    <w:rsid w:val="008059AD"/>
    <w:rsid w:val="0085193E"/>
    <w:rsid w:val="008601AC"/>
    <w:rsid w:val="00896705"/>
    <w:rsid w:val="008A046B"/>
    <w:rsid w:val="008A61F1"/>
    <w:rsid w:val="008C7685"/>
    <w:rsid w:val="00924F7D"/>
    <w:rsid w:val="009B36D3"/>
    <w:rsid w:val="009D130E"/>
    <w:rsid w:val="009F3217"/>
    <w:rsid w:val="00A00D8A"/>
    <w:rsid w:val="00A22EA6"/>
    <w:rsid w:val="00A87700"/>
    <w:rsid w:val="00A93D3D"/>
    <w:rsid w:val="00AF6665"/>
    <w:rsid w:val="00B01BCE"/>
    <w:rsid w:val="00B4726F"/>
    <w:rsid w:val="00C740B9"/>
    <w:rsid w:val="00D2108F"/>
    <w:rsid w:val="00D30525"/>
    <w:rsid w:val="00D4404A"/>
    <w:rsid w:val="00DA4319"/>
    <w:rsid w:val="00DE01B0"/>
    <w:rsid w:val="00DE3F49"/>
    <w:rsid w:val="00DF6480"/>
    <w:rsid w:val="00E16286"/>
    <w:rsid w:val="00E6186A"/>
    <w:rsid w:val="00E86BC0"/>
    <w:rsid w:val="00E9163A"/>
    <w:rsid w:val="00E95698"/>
    <w:rsid w:val="00ED2EE2"/>
    <w:rsid w:val="00F45A06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5F75"/>
  <w15:chartTrackingRefBased/>
  <w15:docId w15:val="{303DAE5C-221E-4065-99A7-6851B20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Owen (Staff)</dc:creator>
  <cp:keywords/>
  <dc:description/>
  <cp:lastModifiedBy>Gareth Owen</cp:lastModifiedBy>
  <cp:revision>12</cp:revision>
  <dcterms:created xsi:type="dcterms:W3CDTF">2024-03-07T14:02:00Z</dcterms:created>
  <dcterms:modified xsi:type="dcterms:W3CDTF">2024-07-29T10:41:00Z</dcterms:modified>
</cp:coreProperties>
</file>