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9EB3" w14:textId="77777777" w:rsidR="00BC58D0" w:rsidRPr="00776135" w:rsidRDefault="003B01C7" w:rsidP="6216F566">
      <w:pPr>
        <w:jc w:val="center"/>
        <w:rPr>
          <w:b/>
          <w:bCs/>
          <w:sz w:val="24"/>
          <w:szCs w:val="24"/>
          <w:lang w:val="cy-GB"/>
        </w:rPr>
      </w:pPr>
      <w:r w:rsidRPr="00776135">
        <w:rPr>
          <w:b/>
          <w:bCs/>
          <w:sz w:val="24"/>
          <w:szCs w:val="24"/>
          <w:lang w:val="cy-GB"/>
        </w:rPr>
        <w:drawing>
          <wp:inline distT="0" distB="0" distL="0" distR="0" wp14:anchorId="1783B0EC" wp14:editId="1E57BB6E">
            <wp:extent cx="3394262" cy="1038543"/>
            <wp:effectExtent l="0" t="0" r="0" b="9525"/>
            <wp:docPr id="1388135694" name="Picture 2" descr="Logo Prifysgol Bang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135694" name="Picture 2" descr="Bangor Univerity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275" cy="1040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D7BB4" w14:textId="5CE9F9B6" w:rsidR="00F12A4F" w:rsidRPr="00776135" w:rsidRDefault="003B01C7" w:rsidP="6216F566">
      <w:pPr>
        <w:jc w:val="center"/>
        <w:rPr>
          <w:b/>
          <w:bCs/>
          <w:sz w:val="28"/>
          <w:szCs w:val="28"/>
          <w:lang w:val="cy-GB"/>
        </w:rPr>
      </w:pPr>
      <w:r w:rsidRPr="00776135">
        <w:rPr>
          <w:rFonts w:ascii="Calibri" w:eastAsia="Calibri" w:hAnsi="Calibri" w:cs="Times New Roman"/>
          <w:b/>
          <w:bCs/>
          <w:sz w:val="28"/>
          <w:szCs w:val="28"/>
          <w:lang w:val="cy-GB"/>
        </w:rPr>
        <w:t>Prosesau Ôl-radd Ymchwil - Cyflwyno Traethawd Ymchwil ac Arholiadau Llafar</w:t>
      </w:r>
    </w:p>
    <w:p w14:paraId="3826A20A" w14:textId="54EB4376" w:rsidR="00F7294B" w:rsidRPr="00776135" w:rsidRDefault="003B01C7" w:rsidP="005157A9">
      <w:pPr>
        <w:jc w:val="both"/>
        <w:rPr>
          <w:b/>
          <w:u w:val="single"/>
          <w:lang w:val="cy-GB"/>
        </w:rPr>
      </w:pPr>
      <w:r w:rsidRPr="00776135">
        <w:rPr>
          <w:rFonts w:ascii="Calibri" w:eastAsia="Calibri" w:hAnsi="Calibri" w:cs="Times New Roman"/>
          <w:b/>
          <w:bCs/>
          <w:u w:val="single"/>
          <w:lang w:val="cy-GB"/>
        </w:rPr>
        <w:t>Ffurflen Enwebu Arholwr Allanol</w:t>
      </w:r>
    </w:p>
    <w:p w14:paraId="10740269" w14:textId="6BC89CF1" w:rsidR="00197ADC" w:rsidRPr="00776135" w:rsidRDefault="003B01C7" w:rsidP="005157A9">
      <w:pPr>
        <w:pStyle w:val="ParagraffRhestr"/>
        <w:numPr>
          <w:ilvl w:val="0"/>
          <w:numId w:val="1"/>
        </w:numPr>
        <w:jc w:val="both"/>
        <w:rPr>
          <w:lang w:val="cy-GB"/>
        </w:rPr>
      </w:pPr>
      <w:r w:rsidRPr="00776135">
        <w:rPr>
          <w:rFonts w:ascii="Calibri" w:eastAsia="Calibri" w:hAnsi="Calibri" w:cs="Times New Roman"/>
          <w:lang w:val="cy-GB"/>
        </w:rPr>
        <w:t xml:space="preserve">Bedwar mis cyn cyflwyno'r traethawd ymchwil, dylai goruchwylwyr gyflwyno Ffurflen Enwebu Arholwr Allanol, (sydd ar gael yn </w:t>
      </w:r>
      <w:hyperlink r:id="rId11">
        <w:r w:rsidR="00197ADC" w:rsidRPr="00776135">
          <w:rPr>
            <w:rFonts w:ascii="Calibri" w:eastAsia="Calibri" w:hAnsi="Calibri" w:cs="Times New Roman"/>
            <w:lang w:val="cy-GB"/>
          </w:rPr>
          <w:t xml:space="preserve">yr </w:t>
        </w:r>
        <w:r w:rsidR="00197ADC" w:rsidRPr="00776135">
          <w:rPr>
            <w:rFonts w:ascii="Calibri" w:eastAsia="Calibri" w:hAnsi="Calibri" w:cs="Times New Roman"/>
            <w:color w:val="0563C1"/>
            <w:u w:val="single"/>
            <w:lang w:val="cy-GB"/>
          </w:rPr>
          <w:t>Academi Ddoethurol yn Blackboard</w:t>
        </w:r>
      </w:hyperlink>
      <w:r w:rsidRPr="00776135">
        <w:rPr>
          <w:rFonts w:ascii="Calibri" w:eastAsia="Calibri" w:hAnsi="Calibri" w:cs="Times New Roman"/>
          <w:lang w:val="cy-GB"/>
        </w:rPr>
        <w:t xml:space="preserve">; </w:t>
      </w:r>
      <w:r w:rsidRPr="00776135">
        <w:rPr>
          <w:rFonts w:ascii="Calibri" w:eastAsia="Calibri" w:hAnsi="Calibri" w:cs="Times New Roman"/>
          <w:b/>
          <w:bCs/>
          <w:lang w:val="cy-GB"/>
        </w:rPr>
        <w:t>rhaid</w:t>
      </w:r>
      <w:r w:rsidRPr="00776135">
        <w:rPr>
          <w:rFonts w:ascii="Calibri" w:eastAsia="Calibri" w:hAnsi="Calibri" w:cs="Times New Roman"/>
          <w:lang w:val="cy-GB"/>
        </w:rPr>
        <w:t xml:space="preserve"> ychwanegu manylion yr arholwr allanol, yr arholwr mewnol a'r Cadeirydd) wedi'i llofnodi gan </w:t>
      </w:r>
      <w:hyperlink r:id="rId12">
        <w:r w:rsidR="00197ADC" w:rsidRPr="00776135">
          <w:rPr>
            <w:rFonts w:ascii="Calibri" w:eastAsia="Calibri" w:hAnsi="Calibri" w:cs="Times New Roman"/>
            <w:color w:val="0563C1"/>
            <w:u w:val="single"/>
            <w:lang w:val="cy-GB"/>
          </w:rPr>
          <w:t>Gyfarwyddwr Ymchwil Ôl-radd yr Ysgol</w:t>
        </w:r>
      </w:hyperlink>
      <w:r w:rsidRPr="00776135">
        <w:rPr>
          <w:rFonts w:ascii="Calibri" w:eastAsia="Calibri" w:hAnsi="Calibri" w:cs="Times New Roman"/>
          <w:lang w:val="cy-GB"/>
        </w:rPr>
        <w:t xml:space="preserve"> neu Bennaeth yr Ysgol (os yw cyfarwyddwr Ymchwil Ôl-radd yr Ysgol yn oruchwyliwr enwebu) i </w:t>
      </w:r>
      <w:hyperlink r:id="rId13">
        <w:r w:rsidR="00197ADC" w:rsidRPr="00776135">
          <w:rPr>
            <w:rFonts w:ascii="Calibri" w:eastAsia="Calibri" w:hAnsi="Calibri" w:cs="Times New Roman"/>
            <w:color w:val="0563C1"/>
            <w:u w:val="single"/>
            <w:lang w:val="cy-GB"/>
          </w:rPr>
          <w:t>ansawddasafonau@bangor.ac.uk</w:t>
        </w:r>
      </w:hyperlink>
      <w:r w:rsidRPr="00776135">
        <w:rPr>
          <w:rFonts w:ascii="Calibri" w:eastAsia="Calibri" w:hAnsi="Calibri" w:cs="Times New Roman"/>
          <w:lang w:val="cy-GB"/>
        </w:rPr>
        <w:t xml:space="preserve"> gyda chopi i </w:t>
      </w:r>
      <w:hyperlink r:id="rId14">
        <w:r w:rsidR="00197ADC" w:rsidRPr="00776135">
          <w:rPr>
            <w:rFonts w:ascii="Calibri" w:eastAsia="Calibri" w:hAnsi="Calibri" w:cs="Times New Roman"/>
            <w:color w:val="0563C1"/>
            <w:u w:val="single"/>
            <w:lang w:val="cy-GB"/>
          </w:rPr>
          <w:t>gweinyddiaeth-myfyrwyr@bangor.ac.uk</w:t>
        </w:r>
      </w:hyperlink>
      <w:r w:rsidRPr="00776135">
        <w:rPr>
          <w:rFonts w:ascii="Calibri" w:eastAsia="Calibri" w:hAnsi="Calibri" w:cs="Times New Roman"/>
          <w:lang w:val="cy-GB"/>
        </w:rPr>
        <w:t>.</w:t>
      </w:r>
    </w:p>
    <w:p w14:paraId="016FA61B" w14:textId="4D0BC8D9" w:rsidR="00C91A15" w:rsidRPr="00776135" w:rsidRDefault="003B01C7" w:rsidP="005157A9">
      <w:pPr>
        <w:pStyle w:val="ParagraffRhestr"/>
        <w:numPr>
          <w:ilvl w:val="0"/>
          <w:numId w:val="1"/>
        </w:numPr>
        <w:jc w:val="both"/>
        <w:rPr>
          <w:lang w:val="cy-GB"/>
        </w:rPr>
      </w:pPr>
      <w:r w:rsidRPr="00776135">
        <w:rPr>
          <w:rFonts w:ascii="Calibri" w:eastAsia="Calibri" w:hAnsi="Calibri" w:cs="Times New Roman"/>
          <w:lang w:val="cy-GB"/>
        </w:rPr>
        <w:t>Os yw'r myfyriwr ymchwil ôl-radd yn aelod staff, rhaid penodi dau arholwr allanol – rhaid cyflwyno ffurflen enwebu ar gyfer pob arholwr.</w:t>
      </w:r>
    </w:p>
    <w:p w14:paraId="52322602" w14:textId="77777777" w:rsidR="00D92BA3" w:rsidRPr="00776135" w:rsidRDefault="003B01C7" w:rsidP="005157A9">
      <w:pPr>
        <w:pStyle w:val="ParagraffRhestr"/>
        <w:numPr>
          <w:ilvl w:val="0"/>
          <w:numId w:val="1"/>
        </w:numPr>
        <w:jc w:val="both"/>
        <w:rPr>
          <w:lang w:val="cy-GB"/>
        </w:rPr>
      </w:pPr>
      <w:r w:rsidRPr="00776135">
        <w:rPr>
          <w:rFonts w:ascii="Calibri" w:eastAsia="Calibri" w:hAnsi="Calibri" w:cs="Times New Roman"/>
          <w:lang w:val="cy-GB"/>
        </w:rPr>
        <w:t xml:space="preserve">Efallai y bydd rhaid pennu cadeirydd o </w:t>
      </w:r>
      <w:proofErr w:type="spellStart"/>
      <w:r w:rsidRPr="00776135">
        <w:rPr>
          <w:rFonts w:ascii="Calibri" w:eastAsia="Calibri" w:hAnsi="Calibri" w:cs="Times New Roman"/>
          <w:lang w:val="cy-GB"/>
        </w:rPr>
        <w:t>rota</w:t>
      </w:r>
      <w:proofErr w:type="spellEnd"/>
      <w:r w:rsidRPr="00776135">
        <w:rPr>
          <w:rFonts w:ascii="Calibri" w:eastAsia="Calibri" w:hAnsi="Calibri" w:cs="Times New Roman"/>
          <w:lang w:val="cy-GB"/>
        </w:rPr>
        <w:t xml:space="preserve">, yn dibynnu ar ba ysgol y mae'r myfyriwr ymchwil ôl-radd wedi cofrestru gyda hi.  </w:t>
      </w:r>
    </w:p>
    <w:p w14:paraId="5503374A" w14:textId="77777777" w:rsidR="00D92BA3" w:rsidRPr="00776135" w:rsidRDefault="003B01C7" w:rsidP="005157A9">
      <w:pPr>
        <w:pStyle w:val="ParagraffRhestr"/>
        <w:numPr>
          <w:ilvl w:val="1"/>
          <w:numId w:val="1"/>
        </w:numPr>
        <w:jc w:val="both"/>
        <w:rPr>
          <w:lang w:val="cy-GB"/>
        </w:rPr>
      </w:pPr>
      <w:r w:rsidRPr="00776135">
        <w:rPr>
          <w:rFonts w:ascii="Calibri" w:eastAsia="Calibri" w:hAnsi="Calibri" w:cs="Times New Roman"/>
          <w:lang w:val="cy-GB"/>
        </w:rPr>
        <w:t xml:space="preserve">Mae gan fyfyrwyr Ysgol </w:t>
      </w:r>
      <w:r w:rsidRPr="00776135">
        <w:rPr>
          <w:rFonts w:ascii="Calibri" w:eastAsia="Calibri" w:hAnsi="Calibri" w:cs="Times New Roman"/>
          <w:lang w:val="cy-GB"/>
        </w:rPr>
        <w:t xml:space="preserve">Gwyddorau’r Eigion, yr Ysgol Gwyddorau Amgylcheddol a Naturiol a’r Coleg Gwyddoniaeth a Pheirianneg gadeiryddion eisoes wedi eu pennu iddynt ers dechrau eu hastudiaethau.  </w:t>
      </w:r>
    </w:p>
    <w:p w14:paraId="2C228146" w14:textId="28DD91FD" w:rsidR="00D92BA3" w:rsidRPr="00776135" w:rsidRDefault="003B01C7" w:rsidP="005157A9">
      <w:pPr>
        <w:pStyle w:val="ParagraffRhestr"/>
        <w:numPr>
          <w:ilvl w:val="1"/>
          <w:numId w:val="1"/>
        </w:numPr>
        <w:jc w:val="both"/>
        <w:rPr>
          <w:lang w:val="cy-GB"/>
        </w:rPr>
      </w:pPr>
      <w:r w:rsidRPr="00776135">
        <w:rPr>
          <w:rFonts w:ascii="Calibri" w:eastAsia="Calibri" w:hAnsi="Calibri" w:cs="Times New Roman"/>
          <w:lang w:val="cy-GB"/>
        </w:rPr>
        <w:t xml:space="preserve">Mae gan yr Ysgol Seicoleg a Gwyddor Chwaraeon / yr Ysgol Iaith, Diwylliant a’r Celfyddydau </w:t>
      </w:r>
      <w:proofErr w:type="spellStart"/>
      <w:r w:rsidRPr="00776135">
        <w:rPr>
          <w:rFonts w:ascii="Calibri" w:eastAsia="Calibri" w:hAnsi="Calibri" w:cs="Times New Roman"/>
          <w:lang w:val="cy-GB"/>
        </w:rPr>
        <w:t>rota</w:t>
      </w:r>
      <w:proofErr w:type="spellEnd"/>
      <w:r w:rsidRPr="00776135">
        <w:rPr>
          <w:rFonts w:ascii="Calibri" w:eastAsia="Calibri" w:hAnsi="Calibri" w:cs="Times New Roman"/>
          <w:lang w:val="cy-GB"/>
        </w:rPr>
        <w:t xml:space="preserve"> o gadeiryddion i arholiadau llafar. Bydd Cyfarwyddwr Ymchwil Ôl-radd yr Ysgol Seicoleg a Gwyddor Chwaraeon yn ychwanegu enw'r cadeirydd at y Ffurflen Enwebu Arholwr Allanol.  Dylai'r goruchwyliwr gysylltu â Chyfarwyddwr Ymchwil Ôl-radd yr Ysgol Iaith, Diwylliant a’r Celfyddydau i gael gwybod enw'r person nesaf yn </w:t>
      </w:r>
      <w:proofErr w:type="spellStart"/>
      <w:r w:rsidRPr="00776135">
        <w:rPr>
          <w:rFonts w:ascii="Calibri" w:eastAsia="Calibri" w:hAnsi="Calibri" w:cs="Times New Roman"/>
          <w:lang w:val="cy-GB"/>
        </w:rPr>
        <w:t>rota</w:t>
      </w:r>
      <w:proofErr w:type="spellEnd"/>
      <w:r w:rsidRPr="00776135">
        <w:rPr>
          <w:rFonts w:ascii="Calibri" w:eastAsia="Calibri" w:hAnsi="Calibri" w:cs="Times New Roman"/>
          <w:lang w:val="cy-GB"/>
        </w:rPr>
        <w:t xml:space="preserve"> Cadeiryddion yr Ysgol, cyn cyflwyno'r ffurflen enwebu arholwr allanol. </w:t>
      </w:r>
    </w:p>
    <w:p w14:paraId="5A060EF9" w14:textId="44DF02AB" w:rsidR="004D508F" w:rsidRPr="00776135" w:rsidRDefault="003B01C7" w:rsidP="005157A9">
      <w:pPr>
        <w:pStyle w:val="ParagraffRhestr"/>
        <w:numPr>
          <w:ilvl w:val="1"/>
          <w:numId w:val="1"/>
        </w:numPr>
        <w:jc w:val="both"/>
        <w:rPr>
          <w:lang w:val="cy-GB"/>
        </w:rPr>
      </w:pPr>
      <w:r w:rsidRPr="00776135">
        <w:rPr>
          <w:rFonts w:ascii="Calibri" w:eastAsia="Calibri" w:hAnsi="Calibri" w:cs="Times New Roman"/>
          <w:lang w:val="cy-GB"/>
        </w:rPr>
        <w:t xml:space="preserve">Mae Ysgol Fusnes Albert </w:t>
      </w:r>
      <w:proofErr w:type="spellStart"/>
      <w:r w:rsidRPr="00776135">
        <w:rPr>
          <w:rFonts w:ascii="Calibri" w:eastAsia="Calibri" w:hAnsi="Calibri" w:cs="Times New Roman"/>
          <w:lang w:val="cy-GB"/>
        </w:rPr>
        <w:t>Gubay</w:t>
      </w:r>
      <w:proofErr w:type="spellEnd"/>
      <w:r w:rsidRPr="00776135">
        <w:rPr>
          <w:rFonts w:ascii="Calibri" w:eastAsia="Calibri" w:hAnsi="Calibri" w:cs="Times New Roman"/>
          <w:lang w:val="cy-GB"/>
        </w:rPr>
        <w:t>, yr Ysgol Hanes, y Gyfraith a Gwyddorau Cymdeithas, yr Ysgol Gwyddorau Iechyd a'r Ysgol Feddygol yn pennu eu cadeiryddion eu hunain.</w:t>
      </w:r>
    </w:p>
    <w:p w14:paraId="669CC7C4" w14:textId="6A29952F" w:rsidR="003262AE" w:rsidRPr="00776135" w:rsidRDefault="003B01C7" w:rsidP="005157A9">
      <w:pPr>
        <w:pStyle w:val="ParagraffRhestr"/>
        <w:numPr>
          <w:ilvl w:val="0"/>
          <w:numId w:val="1"/>
        </w:numPr>
        <w:jc w:val="both"/>
        <w:rPr>
          <w:lang w:val="cy-GB"/>
        </w:rPr>
      </w:pPr>
      <w:r w:rsidRPr="00776135">
        <w:rPr>
          <w:rFonts w:ascii="Calibri" w:eastAsia="Calibri" w:hAnsi="Calibri" w:cs="Times New Roman"/>
          <w:lang w:val="cy-GB"/>
        </w:rPr>
        <w:t>Gall gymryd rhwng mis a thri mis i'r arholwr allanol gael ei gymeradwyo.  Bydd y Swyddfa Ansawdd a Safonau yn anfon e-bost at y Swyddfa Gweinyddu Myfyrwyr, y prif oruchwyliwr a chad</w:t>
      </w:r>
      <w:r w:rsidR="00875B41">
        <w:rPr>
          <w:rFonts w:ascii="Calibri" w:eastAsia="Calibri" w:hAnsi="Calibri" w:cs="Times New Roman"/>
          <w:lang w:val="cy-GB"/>
        </w:rPr>
        <w:t>e</w:t>
      </w:r>
      <w:r w:rsidRPr="00776135">
        <w:rPr>
          <w:rFonts w:ascii="Calibri" w:eastAsia="Calibri" w:hAnsi="Calibri" w:cs="Times New Roman"/>
          <w:lang w:val="cy-GB"/>
        </w:rPr>
        <w:t>i</w:t>
      </w:r>
      <w:r w:rsidRPr="00776135">
        <w:rPr>
          <w:rFonts w:ascii="Calibri" w:eastAsia="Calibri" w:hAnsi="Calibri" w:cs="Times New Roman"/>
          <w:lang w:val="cy-GB"/>
        </w:rPr>
        <w:t xml:space="preserve">rydd y pwyllgor traethodau ymchwil unwaith y bydd yr arholwr allanol wedi ei gymeradwyo.  </w:t>
      </w:r>
    </w:p>
    <w:p w14:paraId="2F9CFA88" w14:textId="74E13344" w:rsidR="00E04B16" w:rsidRPr="00776135" w:rsidRDefault="003B01C7" w:rsidP="005157A9">
      <w:pPr>
        <w:pStyle w:val="ParagraffRhestr"/>
        <w:numPr>
          <w:ilvl w:val="0"/>
          <w:numId w:val="1"/>
        </w:numPr>
        <w:jc w:val="both"/>
        <w:rPr>
          <w:lang w:val="cy-GB"/>
        </w:rPr>
      </w:pPr>
      <w:r w:rsidRPr="00776135">
        <w:rPr>
          <w:rFonts w:ascii="Calibri" w:eastAsia="Calibri" w:hAnsi="Calibri" w:cs="Times New Roman"/>
          <w:lang w:val="cy-GB"/>
        </w:rPr>
        <w:t>Ni ellir anfon y traethawd ymchwil at yr arholwyr, na threfnu dyddiad i arholiad llafar, nes bod yr arholwr allanol wedi ei gymeradwyo.</w:t>
      </w:r>
    </w:p>
    <w:p w14:paraId="1670A74B" w14:textId="3C1C76EF" w:rsidR="002E7719" w:rsidRPr="00776135" w:rsidRDefault="003B01C7" w:rsidP="005157A9">
      <w:pPr>
        <w:jc w:val="both"/>
        <w:rPr>
          <w:b/>
          <w:bCs/>
          <w:u w:val="single"/>
          <w:lang w:val="cy-GB"/>
        </w:rPr>
      </w:pPr>
      <w:r w:rsidRPr="00776135">
        <w:rPr>
          <w:rFonts w:ascii="Calibri" w:eastAsia="Calibri" w:hAnsi="Calibri" w:cs="Times New Roman"/>
          <w:b/>
          <w:bCs/>
          <w:u w:val="single"/>
          <w:lang w:val="cy-GB"/>
        </w:rPr>
        <w:t>Cyflwyno Traethawd Ymchwil</w:t>
      </w:r>
    </w:p>
    <w:p w14:paraId="28062EFA" w14:textId="44582C2F" w:rsidR="0083276D" w:rsidRPr="00776135" w:rsidRDefault="003B01C7" w:rsidP="005157A9">
      <w:pPr>
        <w:pStyle w:val="ParagraffRhestr"/>
        <w:numPr>
          <w:ilvl w:val="0"/>
          <w:numId w:val="5"/>
        </w:numPr>
        <w:jc w:val="both"/>
        <w:rPr>
          <w:lang w:val="cy-GB"/>
        </w:rPr>
      </w:pPr>
      <w:r w:rsidRPr="00776135">
        <w:rPr>
          <w:rFonts w:ascii="Calibri" w:eastAsia="Calibri" w:hAnsi="Calibri" w:cs="Times New Roman"/>
          <w:lang w:val="cy-GB"/>
        </w:rPr>
        <w:t xml:space="preserve">Mae myfyrwyr ymchwil ôl-radd yn </w:t>
      </w:r>
      <w:proofErr w:type="spellStart"/>
      <w:r w:rsidRPr="00776135">
        <w:rPr>
          <w:rFonts w:ascii="Calibri" w:eastAsia="Calibri" w:hAnsi="Calibri" w:cs="Times New Roman"/>
          <w:lang w:val="cy-GB"/>
        </w:rPr>
        <w:t>uwchlwytho</w:t>
      </w:r>
      <w:proofErr w:type="spellEnd"/>
      <w:r w:rsidRPr="00776135">
        <w:rPr>
          <w:rFonts w:ascii="Calibri" w:eastAsia="Calibri" w:hAnsi="Calibri" w:cs="Times New Roman"/>
          <w:lang w:val="cy-GB"/>
        </w:rPr>
        <w:t xml:space="preserve"> eu traethawd ymchwil ar </w:t>
      </w:r>
      <w:proofErr w:type="spellStart"/>
      <w:r w:rsidRPr="00776135">
        <w:rPr>
          <w:rFonts w:ascii="Calibri" w:eastAsia="Calibri" w:hAnsi="Calibri" w:cs="Times New Roman"/>
          <w:lang w:val="cy-GB"/>
        </w:rPr>
        <w:t>Turnitin</w:t>
      </w:r>
      <w:proofErr w:type="spellEnd"/>
      <w:r w:rsidRPr="00776135">
        <w:rPr>
          <w:rFonts w:ascii="Calibri" w:eastAsia="Calibri" w:hAnsi="Calibri" w:cs="Times New Roman"/>
          <w:lang w:val="cy-GB"/>
        </w:rPr>
        <w:t xml:space="preserve"> i wirio'r sgôr tebygrwydd.</w:t>
      </w:r>
    </w:p>
    <w:p w14:paraId="6A0268F3" w14:textId="4F8BFEEA" w:rsidR="00A74310" w:rsidRPr="00776135" w:rsidRDefault="003B01C7" w:rsidP="005157A9">
      <w:pPr>
        <w:pStyle w:val="ParagraffRhestr"/>
        <w:numPr>
          <w:ilvl w:val="0"/>
          <w:numId w:val="5"/>
        </w:numPr>
        <w:jc w:val="both"/>
        <w:rPr>
          <w:b/>
          <w:bCs/>
          <w:lang w:val="cy-GB"/>
        </w:rPr>
      </w:pPr>
      <w:r w:rsidRPr="00776135">
        <w:rPr>
          <w:rFonts w:ascii="Calibri" w:eastAsia="Calibri" w:hAnsi="Calibri" w:cs="Times New Roman"/>
          <w:bCs/>
          <w:lang w:val="cy-GB"/>
        </w:rPr>
        <w:t xml:space="preserve">Mae </w:t>
      </w:r>
      <w:r w:rsidRPr="00776135">
        <w:rPr>
          <w:rFonts w:ascii="Calibri" w:eastAsia="Calibri" w:hAnsi="Calibri" w:cs="Times New Roman"/>
          <w:b/>
          <w:bCs/>
          <w:u w:val="single"/>
          <w:lang w:val="cy-GB"/>
        </w:rPr>
        <w:t xml:space="preserve">myfyrwyr y Coleg Gwyddoniaeth a Pheirianneg YN UNIG </w:t>
      </w:r>
      <w:r w:rsidRPr="00776135">
        <w:rPr>
          <w:rFonts w:ascii="Calibri" w:eastAsia="Calibri" w:hAnsi="Calibri" w:cs="Times New Roman"/>
          <w:lang w:val="cy-GB"/>
        </w:rPr>
        <w:t xml:space="preserve">yn cyflwyno eu traethawd ymchwil ar </w:t>
      </w:r>
      <w:proofErr w:type="spellStart"/>
      <w:r w:rsidRPr="00776135">
        <w:rPr>
          <w:rFonts w:ascii="Calibri" w:eastAsia="Calibri" w:hAnsi="Calibri" w:cs="Times New Roman"/>
          <w:lang w:val="cy-GB"/>
        </w:rPr>
        <w:t>BlackBoard</w:t>
      </w:r>
      <w:proofErr w:type="spellEnd"/>
      <w:r w:rsidRPr="00776135">
        <w:rPr>
          <w:rFonts w:ascii="Calibri" w:eastAsia="Calibri" w:hAnsi="Calibri" w:cs="Times New Roman"/>
          <w:lang w:val="cy-GB"/>
        </w:rPr>
        <w:t xml:space="preserve"> – </w:t>
      </w:r>
      <w:hyperlink r:id="rId15">
        <w:r w:rsidR="00A74310" w:rsidRPr="00776135">
          <w:rPr>
            <w:rFonts w:ascii="Calibri" w:eastAsia="Calibri" w:hAnsi="Calibri" w:cs="Times New Roman"/>
            <w:i/>
            <w:iCs/>
            <w:color w:val="0563C1"/>
            <w:u w:val="single"/>
            <w:lang w:val="cy-GB"/>
          </w:rPr>
          <w:t>CoSE Postgraduate Research BlackBoard Centre</w:t>
        </w:r>
      </w:hyperlink>
      <w:r w:rsidRPr="00776135">
        <w:rPr>
          <w:rFonts w:ascii="Calibri" w:eastAsia="Calibri" w:hAnsi="Calibri" w:cs="Times New Roman"/>
          <w:lang w:val="cy-GB"/>
        </w:rPr>
        <w:t xml:space="preserve"> ac mae’n rhaid lawrlwytho copi o’r fan honno gan y Swyddfa Gweinyddu Myfyrwyr.  </w:t>
      </w:r>
      <w:r w:rsidRPr="00776135">
        <w:rPr>
          <w:rFonts w:ascii="Calibri" w:eastAsia="Calibri" w:hAnsi="Calibri" w:cs="Times New Roman"/>
          <w:b/>
          <w:bCs/>
          <w:lang w:val="cy-GB"/>
        </w:rPr>
        <w:t>Mae pob myfyriwr arall (NAD YDYNT yn y Coleg Gwyddoniaeth a Pheirianneg</w:t>
      </w:r>
      <w:r w:rsidRPr="00776135">
        <w:rPr>
          <w:rFonts w:ascii="Calibri" w:eastAsia="Calibri" w:hAnsi="Calibri" w:cs="Times New Roman"/>
          <w:lang w:val="cy-GB"/>
        </w:rPr>
        <w:t xml:space="preserve">) yn cyflwyno'r traethawd ymchwil trwy anfon e-bost i </w:t>
      </w:r>
      <w:hyperlink r:id="rId16">
        <w:r w:rsidR="00A74310" w:rsidRPr="00776135">
          <w:rPr>
            <w:rFonts w:ascii="Calibri" w:eastAsia="Calibri" w:hAnsi="Calibri" w:cs="Times New Roman"/>
            <w:color w:val="0563C1"/>
            <w:u w:val="single"/>
            <w:lang w:val="cy-GB"/>
          </w:rPr>
          <w:t>gweinyddiaeth-myfyrwyr@bangor.ac.uk</w:t>
        </w:r>
      </w:hyperlink>
      <w:r w:rsidRPr="00776135">
        <w:rPr>
          <w:rFonts w:ascii="Calibri" w:eastAsia="Calibri" w:hAnsi="Calibri" w:cs="Times New Roman"/>
          <w:lang w:val="cy-GB"/>
        </w:rPr>
        <w:t xml:space="preserve">. </w:t>
      </w:r>
    </w:p>
    <w:p w14:paraId="178A936C" w14:textId="548D06E0" w:rsidR="00CF5D47" w:rsidRPr="00776135" w:rsidRDefault="003B01C7" w:rsidP="005157A9">
      <w:pPr>
        <w:pStyle w:val="ParagraffRhestr"/>
        <w:numPr>
          <w:ilvl w:val="0"/>
          <w:numId w:val="5"/>
        </w:numPr>
        <w:jc w:val="both"/>
        <w:rPr>
          <w:lang w:val="cy-GB"/>
        </w:rPr>
      </w:pPr>
      <w:r w:rsidRPr="00776135">
        <w:rPr>
          <w:rFonts w:ascii="Calibri" w:eastAsia="Calibri" w:hAnsi="Calibri" w:cs="Times New Roman"/>
          <w:lang w:val="cy-GB"/>
        </w:rPr>
        <w:lastRenderedPageBreak/>
        <w:t>Rhaid i fyfyrwyr ymchwil ôl-radd sicrhau eu bod wedi cofrestru ar gyfer y flwyddyn academaidd cyn iddynt gwblhau'r gwiriad cymhwyster terfynol (FAC) ar y Ganolfan Geisiadau.</w:t>
      </w:r>
    </w:p>
    <w:p w14:paraId="1B3BE676" w14:textId="3585EC6B" w:rsidR="00B2561F" w:rsidRPr="00776135" w:rsidRDefault="003B01C7" w:rsidP="005157A9">
      <w:pPr>
        <w:pStyle w:val="ParagraffRhestr"/>
        <w:numPr>
          <w:ilvl w:val="0"/>
          <w:numId w:val="5"/>
        </w:numPr>
        <w:jc w:val="both"/>
        <w:rPr>
          <w:lang w:val="cy-GB"/>
        </w:rPr>
      </w:pPr>
      <w:r w:rsidRPr="00776135">
        <w:rPr>
          <w:rFonts w:ascii="Calibri" w:eastAsia="Calibri" w:hAnsi="Calibri" w:cs="Times New Roman"/>
          <w:lang w:val="cy-GB"/>
        </w:rPr>
        <w:t xml:space="preserve">Os </w:t>
      </w:r>
      <w:r w:rsidRPr="00776135">
        <w:rPr>
          <w:rFonts w:ascii="Calibri" w:eastAsia="Calibri" w:hAnsi="Calibri" w:cs="Times New Roman"/>
          <w:b/>
          <w:bCs/>
          <w:lang w:val="cy-GB"/>
        </w:rPr>
        <w:t>NAD</w:t>
      </w:r>
      <w:r w:rsidRPr="00776135">
        <w:rPr>
          <w:rFonts w:ascii="Calibri" w:eastAsia="Calibri" w:hAnsi="Calibri" w:cs="Times New Roman"/>
          <w:lang w:val="cy-GB"/>
        </w:rPr>
        <w:t xml:space="preserve"> yw’r arholwr allanol neu'r FAC wedi eu cymeradwyo, ni ellir anfon y traethawd ymchwil at y panel.</w:t>
      </w:r>
    </w:p>
    <w:p w14:paraId="1C2CE4CB" w14:textId="3AD66E8C" w:rsidR="00934F50" w:rsidRPr="00776135" w:rsidRDefault="003B01C7" w:rsidP="005157A9">
      <w:pPr>
        <w:pStyle w:val="ParagraffRhestr"/>
        <w:numPr>
          <w:ilvl w:val="0"/>
          <w:numId w:val="5"/>
        </w:numPr>
        <w:jc w:val="both"/>
        <w:rPr>
          <w:lang w:val="cy-GB"/>
        </w:rPr>
      </w:pPr>
      <w:r w:rsidRPr="00776135">
        <w:rPr>
          <w:rFonts w:ascii="Calibri" w:eastAsia="Calibri" w:hAnsi="Calibri" w:cs="Times New Roman"/>
          <w:lang w:val="cy-GB"/>
        </w:rPr>
        <w:t xml:space="preserve">Edrychwch ar y: </w:t>
      </w:r>
      <w:hyperlink r:id="rId17" w:history="1">
        <w:r w:rsidR="00934F50" w:rsidRPr="00776135">
          <w:rPr>
            <w:rFonts w:ascii="Calibri" w:eastAsia="Calibri" w:hAnsi="Calibri" w:cs="Times New Roman"/>
            <w:color w:val="0563C1"/>
            <w:u w:val="single"/>
            <w:lang w:val="cy-GB"/>
          </w:rPr>
          <w:t>Rheoliadau Rhaglenni Ymchwil Ôl-radd</w:t>
        </w:r>
      </w:hyperlink>
    </w:p>
    <w:p w14:paraId="5F9D1615" w14:textId="79B26DDD" w:rsidR="00934F50" w:rsidRPr="00776135" w:rsidRDefault="003B01C7" w:rsidP="005157A9">
      <w:pPr>
        <w:pStyle w:val="ParagraffRhestr"/>
        <w:numPr>
          <w:ilvl w:val="0"/>
          <w:numId w:val="5"/>
        </w:numPr>
        <w:jc w:val="both"/>
        <w:rPr>
          <w:lang w:val="cy-GB"/>
        </w:rPr>
      </w:pPr>
      <w:r w:rsidRPr="00776135">
        <w:rPr>
          <w:rFonts w:ascii="Calibri" w:eastAsia="Calibri" w:hAnsi="Calibri" w:cs="Times New Roman"/>
          <w:lang w:val="cy-GB"/>
        </w:rPr>
        <w:t>Cofiwch gynnwys y datganiad sydd ar gael yma dan '</w:t>
      </w:r>
      <w:r w:rsidRPr="00776135">
        <w:rPr>
          <w:rFonts w:ascii="Calibri" w:eastAsia="Calibri" w:hAnsi="Calibri" w:cs="Times New Roman"/>
          <w:b/>
          <w:bCs/>
          <w:lang w:val="cy-GB"/>
        </w:rPr>
        <w:t>'Cyflwyno traethodau ymchwil yn electronig</w:t>
      </w:r>
      <w:r w:rsidRPr="00776135">
        <w:rPr>
          <w:rFonts w:ascii="Calibri" w:eastAsia="Calibri" w:hAnsi="Calibri" w:cs="Times New Roman"/>
          <w:lang w:val="cy-GB"/>
        </w:rPr>
        <w:t xml:space="preserve">'' yn eich traethawd ymchwil:  </w:t>
      </w:r>
      <w:hyperlink r:id="rId18" w:history="1">
        <w:r w:rsidR="00934F50" w:rsidRPr="00776135">
          <w:rPr>
            <w:rFonts w:ascii="Calibri" w:eastAsia="Calibri" w:hAnsi="Calibri" w:cs="Times New Roman"/>
            <w:color w:val="0563C1"/>
            <w:u w:val="single"/>
            <w:lang w:val="cy-GB"/>
          </w:rPr>
          <w:t>Datganiad i'w gynnwys yn y traethawd ymchwil</w:t>
        </w:r>
      </w:hyperlink>
      <w:r w:rsidRPr="00776135">
        <w:rPr>
          <w:rFonts w:ascii="Calibri" w:eastAsia="Calibri" w:hAnsi="Calibri" w:cs="Times New Roman"/>
          <w:lang w:val="cy-GB"/>
        </w:rPr>
        <w:t xml:space="preserve">. </w:t>
      </w:r>
      <w:r w:rsidRPr="00776135">
        <w:rPr>
          <w:rFonts w:ascii="Calibri" w:eastAsia="Calibri" w:hAnsi="Calibri" w:cs="Times New Roman"/>
          <w:b/>
          <w:bCs/>
          <w:i/>
          <w:iCs/>
          <w:lang w:val="cy-GB"/>
        </w:rPr>
        <w:t>Ni ddylid cynnwys unrhyw ddatganiad arall.</w:t>
      </w:r>
    </w:p>
    <w:p w14:paraId="70FAC0B0" w14:textId="77777777" w:rsidR="00E570B0" w:rsidRPr="00776135" w:rsidRDefault="00E570B0" w:rsidP="00E570B0">
      <w:pPr>
        <w:jc w:val="both"/>
        <w:rPr>
          <w:lang w:val="cy-GB"/>
        </w:rPr>
      </w:pPr>
    </w:p>
    <w:p w14:paraId="7B706B81" w14:textId="77777777" w:rsidR="00E570B0" w:rsidRPr="00776135" w:rsidRDefault="00E570B0" w:rsidP="00E570B0">
      <w:pPr>
        <w:jc w:val="both"/>
        <w:rPr>
          <w:lang w:val="cy-GB"/>
        </w:rPr>
      </w:pPr>
    </w:p>
    <w:p w14:paraId="0DB692D1" w14:textId="01E6CE02" w:rsidR="00125958" w:rsidRPr="00776135" w:rsidRDefault="003B01C7" w:rsidP="005157A9">
      <w:pPr>
        <w:jc w:val="both"/>
        <w:rPr>
          <w:b/>
          <w:bCs/>
          <w:u w:val="single"/>
          <w:lang w:val="cy-GB"/>
        </w:rPr>
      </w:pPr>
      <w:r w:rsidRPr="00776135">
        <w:rPr>
          <w:rFonts w:ascii="Calibri" w:eastAsia="Calibri" w:hAnsi="Calibri" w:cs="Times New Roman"/>
          <w:b/>
          <w:bCs/>
          <w:u w:val="single"/>
          <w:lang w:val="cy-GB"/>
        </w:rPr>
        <w:t>Trefnu'r arholiad llafar (</w:t>
      </w:r>
      <w:proofErr w:type="spellStart"/>
      <w:r w:rsidRPr="00776135">
        <w:rPr>
          <w:rFonts w:ascii="Calibri" w:eastAsia="Calibri" w:hAnsi="Calibri" w:cs="Times New Roman"/>
          <w:b/>
          <w:bCs/>
          <w:i/>
          <w:iCs/>
          <w:u w:val="single"/>
          <w:lang w:val="cy-GB"/>
        </w:rPr>
        <w:t>viva</w:t>
      </w:r>
      <w:proofErr w:type="spellEnd"/>
      <w:r w:rsidRPr="00776135">
        <w:rPr>
          <w:rFonts w:ascii="Calibri" w:eastAsia="Calibri" w:hAnsi="Calibri" w:cs="Times New Roman"/>
          <w:b/>
          <w:bCs/>
          <w:u w:val="single"/>
          <w:lang w:val="cy-GB"/>
        </w:rPr>
        <w:t>)</w:t>
      </w:r>
    </w:p>
    <w:p w14:paraId="6FA6AE0A" w14:textId="01976EF4" w:rsidR="4140016C" w:rsidRPr="00776135" w:rsidRDefault="003B01C7" w:rsidP="005157A9">
      <w:pPr>
        <w:pStyle w:val="ParagraffRhestr"/>
        <w:numPr>
          <w:ilvl w:val="0"/>
          <w:numId w:val="2"/>
        </w:numPr>
        <w:jc w:val="both"/>
        <w:rPr>
          <w:lang w:val="cy-GB"/>
        </w:rPr>
      </w:pPr>
      <w:r w:rsidRPr="00776135">
        <w:rPr>
          <w:rFonts w:ascii="Calibri" w:eastAsia="Calibri" w:hAnsi="Calibri" w:cs="Times New Roman"/>
          <w:b/>
          <w:bCs/>
          <w:lang w:val="cy-GB"/>
        </w:rPr>
        <w:t xml:space="preserve">Rhaid </w:t>
      </w:r>
      <w:r w:rsidRPr="00776135">
        <w:rPr>
          <w:rFonts w:ascii="Calibri" w:eastAsia="Calibri" w:hAnsi="Calibri" w:cs="Times New Roman"/>
          <w:lang w:val="cy-GB"/>
        </w:rPr>
        <w:t xml:space="preserve">cynnal yr arholiad llafar </w:t>
      </w:r>
      <w:r w:rsidRPr="00776135">
        <w:rPr>
          <w:rFonts w:ascii="Calibri" w:eastAsia="Calibri" w:hAnsi="Calibri" w:cs="Times New Roman"/>
          <w:b/>
          <w:bCs/>
          <w:lang w:val="cy-GB"/>
        </w:rPr>
        <w:t>o fewn tri mis</w:t>
      </w:r>
      <w:r w:rsidRPr="00776135">
        <w:rPr>
          <w:rFonts w:ascii="Calibri" w:eastAsia="Calibri" w:hAnsi="Calibri" w:cs="Times New Roman"/>
          <w:lang w:val="cy-GB"/>
        </w:rPr>
        <w:t xml:space="preserve"> o ddyddiad cyflwyno'r traethawd ymchwil. Dim ond mewn amgylchiadau eithriadol y gellir ystyried gohirio'r arholiad llafar ar gais y myfyriwr ymchwil ôl-radd ac ar ôl ymgynghori â Chadeirydd y pwyllgor traethawd ymchwil.</w:t>
      </w:r>
    </w:p>
    <w:p w14:paraId="12A7B890" w14:textId="59BDB0DC" w:rsidR="00125958" w:rsidRPr="00776135" w:rsidRDefault="003B01C7" w:rsidP="005157A9">
      <w:pPr>
        <w:pStyle w:val="ParagraffRhestr"/>
        <w:numPr>
          <w:ilvl w:val="0"/>
          <w:numId w:val="2"/>
        </w:numPr>
        <w:jc w:val="both"/>
        <w:rPr>
          <w:lang w:val="cy-GB"/>
        </w:rPr>
      </w:pPr>
      <w:r w:rsidRPr="00776135">
        <w:rPr>
          <w:rFonts w:ascii="Calibri" w:eastAsia="Calibri" w:hAnsi="Calibri" w:cs="Times New Roman"/>
          <w:lang w:val="cy-GB"/>
        </w:rPr>
        <w:t>Pwy sy'n trefnu'r arholiad llafar?</w:t>
      </w:r>
    </w:p>
    <w:p w14:paraId="302B0A88" w14:textId="18EE2492" w:rsidR="00125958" w:rsidRPr="00776135" w:rsidRDefault="003B01C7" w:rsidP="005157A9">
      <w:pPr>
        <w:pStyle w:val="ParagraffRhestr"/>
        <w:numPr>
          <w:ilvl w:val="1"/>
          <w:numId w:val="2"/>
        </w:numPr>
        <w:jc w:val="both"/>
        <w:rPr>
          <w:lang w:val="cy-GB"/>
        </w:rPr>
      </w:pPr>
      <w:r w:rsidRPr="00776135">
        <w:rPr>
          <w:rFonts w:ascii="Calibri" w:eastAsia="Calibri" w:hAnsi="Calibri" w:cs="Times New Roman"/>
          <w:lang w:val="cy-GB"/>
        </w:rPr>
        <w:t>Yn yr Ysgol Gwyddorau Amgylcheddol a Naturiol, Ysgol Gwyddorau’r Eigion, yr Ysgol Cyfrifiadureg a Pheirianneg, yr Ysgol Seicoleg a Gwyddor Chwaraeon – y goruchwyliwr sy'n gyfrifol am drefnu dyddiad yr arholiad llafar, mewn ymgynghoriad â’r myfyriwr ymchwil ôl-radd, y Cadeirydd a’r arholwyr.</w:t>
      </w:r>
    </w:p>
    <w:p w14:paraId="39BFF5E4" w14:textId="316DD65D" w:rsidR="00617943" w:rsidRPr="00776135" w:rsidRDefault="003B01C7" w:rsidP="00705929">
      <w:pPr>
        <w:pStyle w:val="ParagraffRhestr"/>
        <w:numPr>
          <w:ilvl w:val="1"/>
          <w:numId w:val="2"/>
        </w:numPr>
        <w:jc w:val="both"/>
        <w:rPr>
          <w:lang w:val="cy-GB"/>
        </w:rPr>
      </w:pPr>
      <w:r w:rsidRPr="00776135">
        <w:rPr>
          <w:rFonts w:ascii="Calibri" w:eastAsia="Calibri" w:hAnsi="Calibri" w:cs="Times New Roman"/>
          <w:lang w:val="cy-GB"/>
        </w:rPr>
        <w:t xml:space="preserve">Pob ysgol arall – y cadeirydd sy'n gyfrifol am drefnu dyddiad yr arholiad llafar mewn ymgynghoriad â’r myfyriwr ymchwil ôl-radd  a’r arholwyr.  </w:t>
      </w:r>
    </w:p>
    <w:p w14:paraId="718B490A" w14:textId="2F977073" w:rsidR="00B82A46" w:rsidRPr="00776135" w:rsidRDefault="003B01C7" w:rsidP="00B82A46">
      <w:pPr>
        <w:pStyle w:val="ParagraffRhestr"/>
        <w:numPr>
          <w:ilvl w:val="1"/>
          <w:numId w:val="2"/>
        </w:numPr>
        <w:rPr>
          <w:lang w:val="cy-GB"/>
        </w:rPr>
      </w:pPr>
      <w:r w:rsidRPr="00776135">
        <w:rPr>
          <w:rFonts w:ascii="Calibri" w:eastAsia="Calibri" w:hAnsi="Calibri" w:cs="Times New Roman"/>
          <w:lang w:val="cy-GB"/>
        </w:rPr>
        <w:t xml:space="preserve">Unwaith y bydd dyddiad yr arholiad llafar wedi'i gytuno, anfonwch e-bost at </w:t>
      </w:r>
      <w:hyperlink r:id="rId19">
        <w:r w:rsidR="00B82A46" w:rsidRPr="00776135">
          <w:rPr>
            <w:rFonts w:ascii="Calibri" w:eastAsia="Calibri" w:hAnsi="Calibri" w:cs="Times New Roman"/>
            <w:color w:val="0563C1"/>
            <w:u w:val="single"/>
            <w:lang w:val="cy-GB"/>
          </w:rPr>
          <w:t>gweinyddiaeth-myfyrwyr@bangor.ac.uk</w:t>
        </w:r>
      </w:hyperlink>
      <w:r w:rsidRPr="00776135">
        <w:rPr>
          <w:rFonts w:ascii="Calibri" w:eastAsia="Calibri" w:hAnsi="Calibri" w:cs="Times New Roman"/>
          <w:lang w:val="cy-GB"/>
        </w:rPr>
        <w:t xml:space="preserve"> i gadarnhau'r dyddiad/amser ac a ydyw yn y cnawd neu ar Teams. Bydd y Swyddfa Gweinyddu Myfyrwyr yn trefnu'r ystafell ar gyfer yr arholiad llafar/arlwyo/llety i'r arholwr allanol (os oes angen ac os nad yw'r arholwr allanol yn teithio o Aberystwyth, Caer, Lerpwl, Manceinion na Wrecsam).  Bydd y Swyddfa Gweinyddu Myfyrwyr yn cadarnhau'r trefniadau gyda'r panel a'r myfyriwr ac yn anfon gwahoddiadau Teams os cynhelir yr arholiad llafar ar-lein.</w:t>
      </w:r>
    </w:p>
    <w:p w14:paraId="1A91A36F" w14:textId="1F518E70" w:rsidR="00125958" w:rsidRPr="00776135" w:rsidRDefault="003B01C7" w:rsidP="005157A9">
      <w:pPr>
        <w:jc w:val="both"/>
        <w:rPr>
          <w:b/>
          <w:bCs/>
          <w:u w:val="single"/>
          <w:lang w:val="cy-GB"/>
        </w:rPr>
      </w:pPr>
      <w:r w:rsidRPr="00776135">
        <w:rPr>
          <w:rFonts w:ascii="Calibri" w:eastAsia="Calibri" w:hAnsi="Calibri" w:cs="Times New Roman"/>
          <w:b/>
          <w:bCs/>
          <w:u w:val="single"/>
          <w:lang w:val="cy-GB"/>
        </w:rPr>
        <w:t xml:space="preserve">Trefniadau’r Arholiad Llafar </w:t>
      </w:r>
    </w:p>
    <w:p w14:paraId="4F0C6CD7" w14:textId="514232CB" w:rsidR="00E570B0" w:rsidRPr="00776135" w:rsidRDefault="003B01C7" w:rsidP="005157A9">
      <w:pPr>
        <w:jc w:val="both"/>
        <w:rPr>
          <w:lang w:val="cy-GB"/>
        </w:rPr>
      </w:pPr>
      <w:r w:rsidRPr="00776135">
        <w:rPr>
          <w:rFonts w:ascii="Calibri" w:eastAsia="Calibri" w:hAnsi="Calibri" w:cs="Times New Roman"/>
          <w:lang w:val="cy-GB"/>
        </w:rPr>
        <w:t>Os cynhelir yr arholiad llafar ar-lein, bydd y Swyddfa Gweinyddu Myfyrwyr yn creu'r cyfarfodydd Teams. Bydd y cyfarfodydd hyn yn digwydd yn y ffordd ganlynol:</w:t>
      </w:r>
    </w:p>
    <w:p w14:paraId="5EC06D63" w14:textId="47C256D3" w:rsidR="00E570B0" w:rsidRPr="00776135" w:rsidRDefault="003B01C7" w:rsidP="00850B56">
      <w:pPr>
        <w:spacing w:after="0" w:line="240" w:lineRule="auto"/>
        <w:jc w:val="both"/>
        <w:rPr>
          <w:lang w:val="cy-GB"/>
        </w:rPr>
      </w:pPr>
      <w:r w:rsidRPr="00776135">
        <w:rPr>
          <w:rFonts w:ascii="Calibri" w:eastAsia="Calibri" w:hAnsi="Calibri" w:cs="Times New Roman"/>
          <w:lang w:val="cy-GB"/>
        </w:rPr>
        <w:t>Cyfarfod un: trafodaeth cyn yr arholiad llafar rhwng arholwyr a chadeiryddion (30 munud)</w:t>
      </w:r>
    </w:p>
    <w:p w14:paraId="2FD701AD" w14:textId="2B9F9C10" w:rsidR="00E570B0" w:rsidRPr="00776135" w:rsidRDefault="003B01C7" w:rsidP="00850B56">
      <w:pPr>
        <w:spacing w:after="0" w:line="240" w:lineRule="auto"/>
        <w:jc w:val="both"/>
        <w:rPr>
          <w:lang w:val="cy-GB"/>
        </w:rPr>
      </w:pPr>
      <w:r w:rsidRPr="00776135">
        <w:rPr>
          <w:rFonts w:ascii="Calibri" w:eastAsia="Calibri" w:hAnsi="Calibri" w:cs="Times New Roman"/>
          <w:lang w:val="cy-GB"/>
        </w:rPr>
        <w:t>Cyfarfod dau: yr arholiad llafar (dwy awr neu yn ôl yr angen)</w:t>
      </w:r>
    </w:p>
    <w:p w14:paraId="2C79037F" w14:textId="34DABCC2" w:rsidR="00E570B0" w:rsidRPr="00776135" w:rsidRDefault="003B01C7" w:rsidP="00850B56">
      <w:pPr>
        <w:spacing w:after="0" w:line="240" w:lineRule="auto"/>
        <w:jc w:val="both"/>
        <w:rPr>
          <w:lang w:val="cy-GB"/>
        </w:rPr>
      </w:pPr>
      <w:r w:rsidRPr="00776135">
        <w:rPr>
          <w:rFonts w:ascii="Calibri" w:eastAsia="Calibri" w:hAnsi="Calibri" w:cs="Times New Roman"/>
          <w:lang w:val="cy-GB"/>
        </w:rPr>
        <w:t>Cyfarfod tri: trafodaeth ar ôl yr arholiad llafar rhwng arholwyr a chadeiryddion (30 munud)</w:t>
      </w:r>
    </w:p>
    <w:p w14:paraId="6F86F3E5" w14:textId="64E2F1C3" w:rsidR="00E570B0" w:rsidRPr="00776135" w:rsidRDefault="003B01C7" w:rsidP="00850B56">
      <w:pPr>
        <w:spacing w:after="0" w:line="240" w:lineRule="auto"/>
        <w:jc w:val="both"/>
        <w:rPr>
          <w:lang w:val="cy-GB"/>
        </w:rPr>
      </w:pPr>
      <w:r w:rsidRPr="00776135">
        <w:rPr>
          <w:rFonts w:ascii="Calibri" w:eastAsia="Calibri" w:hAnsi="Calibri" w:cs="Times New Roman"/>
          <w:lang w:val="cy-GB"/>
        </w:rPr>
        <w:t>Cyfarfod pedwar: trafodaeth rhwng y cadeirydd, yr arholwyr a'r ymgeiswyr (30 munud neu yn ôl yr angen)</w:t>
      </w:r>
    </w:p>
    <w:p w14:paraId="3D9381F9" w14:textId="77777777" w:rsidR="00850B56" w:rsidRPr="00776135" w:rsidRDefault="00850B56" w:rsidP="00850B56">
      <w:pPr>
        <w:spacing w:after="0" w:line="240" w:lineRule="auto"/>
        <w:jc w:val="both"/>
        <w:rPr>
          <w:lang w:val="cy-GB"/>
        </w:rPr>
      </w:pPr>
    </w:p>
    <w:p w14:paraId="74B0A170" w14:textId="77777777" w:rsidR="004545B5" w:rsidRPr="00776135" w:rsidRDefault="003B01C7" w:rsidP="005157A9">
      <w:pPr>
        <w:spacing w:after="0"/>
        <w:jc w:val="both"/>
        <w:rPr>
          <w:lang w:val="cy-GB"/>
        </w:rPr>
      </w:pPr>
      <w:r w:rsidRPr="00776135">
        <w:rPr>
          <w:rFonts w:ascii="Calibri" w:eastAsia="Calibri" w:hAnsi="Calibri" w:cs="Times New Roman"/>
          <w:lang w:val="cy-GB"/>
        </w:rPr>
        <w:t>NID yw goruchwylwyr fel rheol yn cael mynd i'r arholiad llafar (yn y cnawd nac ar-lein). Caniateir eu presenoldeb mewn rhai amgylchiadau, fel y disgrifir yn y dyfyniad o reoliadau'r Brifysgol isod:</w:t>
      </w:r>
    </w:p>
    <w:p w14:paraId="7D136342" w14:textId="693A17D1" w:rsidR="006D743C" w:rsidRPr="00776135" w:rsidRDefault="003B01C7" w:rsidP="005157A9">
      <w:pPr>
        <w:spacing w:after="0"/>
        <w:jc w:val="both"/>
        <w:rPr>
          <w:b/>
          <w:bCs/>
          <w:lang w:val="cy-GB"/>
        </w:rPr>
      </w:pPr>
      <w:r w:rsidRPr="00776135">
        <w:rPr>
          <w:lang w:val="cy-GB"/>
        </w:rPr>
        <w:t xml:space="preserve"> </w:t>
      </w:r>
    </w:p>
    <w:p w14:paraId="361ADF86" w14:textId="75659735" w:rsidR="225CCD96" w:rsidRPr="00776135" w:rsidRDefault="003B01C7" w:rsidP="00B82A46">
      <w:pPr>
        <w:spacing w:after="0" w:line="240" w:lineRule="auto"/>
        <w:jc w:val="both"/>
        <w:rPr>
          <w:rFonts w:asciiTheme="majorHAnsi" w:eastAsia="Arial" w:hAnsiTheme="majorHAnsi" w:cstheme="majorHAnsi"/>
          <w:i/>
          <w:iCs/>
          <w:color w:val="000000" w:themeColor="text1"/>
          <w:lang w:val="cy-GB"/>
        </w:rPr>
      </w:pPr>
      <w:r w:rsidRPr="00776135">
        <w:rPr>
          <w:rFonts w:ascii="Calibri Light" w:eastAsia="Calibri Light" w:hAnsi="Calibri Light" w:cs="Calibri Light"/>
          <w:i/>
          <w:iCs/>
          <w:color w:val="000000"/>
          <w:lang w:val="cy-GB"/>
        </w:rPr>
        <w:t>Ni ddisgwylir i’r goruchwylwyr fod yn bresennol yn yr arholiad llafar (</w:t>
      </w:r>
      <w:proofErr w:type="spellStart"/>
      <w:r w:rsidRPr="00776135">
        <w:rPr>
          <w:rFonts w:ascii="Calibri Light" w:eastAsia="Calibri Light" w:hAnsi="Calibri Light" w:cs="Calibri Light"/>
          <w:i/>
          <w:iCs/>
          <w:color w:val="000000"/>
          <w:lang w:val="cy-GB"/>
        </w:rPr>
        <w:t>viva</w:t>
      </w:r>
      <w:proofErr w:type="spellEnd"/>
      <w:r w:rsidRPr="00776135">
        <w:rPr>
          <w:rFonts w:ascii="Calibri Light" w:eastAsia="Calibri Light" w:hAnsi="Calibri Light" w:cs="Calibri Light"/>
          <w:i/>
          <w:iCs/>
          <w:color w:val="000000"/>
          <w:lang w:val="cy-GB"/>
        </w:rPr>
        <w:t xml:space="preserve"> </w:t>
      </w:r>
      <w:proofErr w:type="spellStart"/>
      <w:r w:rsidRPr="00776135">
        <w:rPr>
          <w:rFonts w:ascii="Calibri Light" w:eastAsia="Calibri Light" w:hAnsi="Calibri Light" w:cs="Calibri Light"/>
          <w:i/>
          <w:iCs/>
          <w:color w:val="000000"/>
          <w:lang w:val="cy-GB"/>
        </w:rPr>
        <w:t>voce</w:t>
      </w:r>
      <w:proofErr w:type="spellEnd"/>
      <w:r w:rsidRPr="00776135">
        <w:rPr>
          <w:rFonts w:ascii="Calibri Light" w:eastAsia="Calibri Light" w:hAnsi="Calibri Light" w:cs="Calibri Light"/>
          <w:i/>
          <w:iCs/>
          <w:color w:val="000000"/>
          <w:lang w:val="cy-GB"/>
        </w:rPr>
        <w:t>). Gall y goruchwyliwr/goruchwylwyr fod yn bresennol yn yr arholiad llafar:</w:t>
      </w:r>
    </w:p>
    <w:p w14:paraId="6DF8A4E2" w14:textId="03B20E17" w:rsidR="225CCD96" w:rsidRPr="00776135" w:rsidRDefault="003B01C7" w:rsidP="00B82A46">
      <w:pPr>
        <w:spacing w:after="0" w:line="240" w:lineRule="auto"/>
        <w:jc w:val="both"/>
        <w:rPr>
          <w:rFonts w:asciiTheme="majorHAnsi" w:eastAsia="Roboto" w:hAnsiTheme="majorHAnsi" w:cstheme="majorHAnsi"/>
          <w:i/>
          <w:iCs/>
          <w:lang w:val="cy-GB"/>
        </w:rPr>
      </w:pPr>
      <w:r w:rsidRPr="00776135">
        <w:rPr>
          <w:rFonts w:asciiTheme="majorHAnsi" w:eastAsia="Roboto" w:hAnsiTheme="majorHAnsi" w:cstheme="majorHAnsi"/>
          <w:i/>
          <w:iCs/>
          <w:lang w:val="cy-GB"/>
        </w:rPr>
        <w:t xml:space="preserve"> </w:t>
      </w:r>
    </w:p>
    <w:p w14:paraId="1280B080" w14:textId="71079CE9" w:rsidR="225CCD96" w:rsidRPr="00776135" w:rsidRDefault="003B01C7" w:rsidP="00B82A46">
      <w:pPr>
        <w:pStyle w:val="ParagraffRhestr"/>
        <w:numPr>
          <w:ilvl w:val="0"/>
          <w:numId w:val="32"/>
        </w:numPr>
        <w:spacing w:after="0" w:line="240" w:lineRule="auto"/>
        <w:jc w:val="both"/>
        <w:rPr>
          <w:rFonts w:asciiTheme="majorHAnsi" w:eastAsia="Arial" w:hAnsiTheme="majorHAnsi" w:cstheme="majorHAnsi"/>
          <w:i/>
          <w:iCs/>
          <w:color w:val="000000" w:themeColor="text1"/>
          <w:lang w:val="cy-GB"/>
        </w:rPr>
      </w:pPr>
      <w:r w:rsidRPr="00776135">
        <w:rPr>
          <w:rFonts w:ascii="Calibri Light" w:eastAsia="Calibri Light" w:hAnsi="Calibri Light" w:cs="Calibri Light"/>
          <w:i/>
          <w:iCs/>
          <w:color w:val="000000"/>
          <w:lang w:val="cy-GB"/>
        </w:rPr>
        <w:lastRenderedPageBreak/>
        <w:t>Os bydd yr ymgeisydd yn gofyn i'r goruchwyliwr fod yn bresennol, ac na fydd yn bosib cydsynio â’r cais hwnnw nes i’r arholwyr roi cydsyniad i'r cadeirydd.</w:t>
      </w:r>
    </w:p>
    <w:p w14:paraId="22DF17ED" w14:textId="0FE7236B" w:rsidR="225CCD96" w:rsidRPr="00776135" w:rsidRDefault="225CCD96" w:rsidP="00B82A46">
      <w:pPr>
        <w:spacing w:after="0" w:line="240" w:lineRule="auto"/>
        <w:ind w:firstLine="48"/>
        <w:jc w:val="both"/>
        <w:rPr>
          <w:rFonts w:asciiTheme="majorHAnsi" w:eastAsia="Calibri" w:hAnsiTheme="majorHAnsi" w:cstheme="majorHAnsi"/>
          <w:i/>
          <w:iCs/>
          <w:lang w:val="cy-GB"/>
        </w:rPr>
      </w:pPr>
    </w:p>
    <w:p w14:paraId="501AA1CF" w14:textId="64805998" w:rsidR="225CCD96" w:rsidRPr="00776135" w:rsidRDefault="003B01C7" w:rsidP="00B82A46">
      <w:pPr>
        <w:pStyle w:val="ParagraffRhestr"/>
        <w:numPr>
          <w:ilvl w:val="0"/>
          <w:numId w:val="32"/>
        </w:numPr>
        <w:spacing w:after="0" w:line="240" w:lineRule="auto"/>
        <w:jc w:val="both"/>
        <w:rPr>
          <w:rFonts w:asciiTheme="majorHAnsi" w:eastAsia="Arial" w:hAnsiTheme="majorHAnsi" w:cstheme="majorHAnsi"/>
          <w:i/>
          <w:iCs/>
          <w:color w:val="000000" w:themeColor="text1"/>
          <w:lang w:val="cy-GB"/>
        </w:rPr>
      </w:pPr>
      <w:r w:rsidRPr="00776135">
        <w:rPr>
          <w:rFonts w:ascii="Calibri Light" w:eastAsia="Calibri Light" w:hAnsi="Calibri Light" w:cs="Calibri Light"/>
          <w:i/>
          <w:iCs/>
          <w:color w:val="000000"/>
          <w:lang w:val="cy-GB"/>
        </w:rPr>
        <w:t>Os bydd y cadeirydd, ar ôl ystyried tystiolaeth a gyflwynwyd gan yr ymgeisydd neu'r goruchwyliwr, o'r farn bod angen i'r goruchwyliwr fod yn bresennol.</w:t>
      </w:r>
    </w:p>
    <w:p w14:paraId="2C82C7CA" w14:textId="0BCCE068" w:rsidR="225CCD96" w:rsidRPr="00776135" w:rsidRDefault="225CCD96" w:rsidP="00B82A46">
      <w:pPr>
        <w:spacing w:after="0" w:line="240" w:lineRule="auto"/>
        <w:ind w:firstLine="48"/>
        <w:jc w:val="both"/>
        <w:rPr>
          <w:rFonts w:asciiTheme="majorHAnsi" w:eastAsia="Calibri" w:hAnsiTheme="majorHAnsi" w:cstheme="majorHAnsi"/>
          <w:i/>
          <w:iCs/>
          <w:lang w:val="cy-GB"/>
        </w:rPr>
      </w:pPr>
    </w:p>
    <w:p w14:paraId="315E4AC6" w14:textId="244EA161" w:rsidR="225CCD96" w:rsidRPr="00776135" w:rsidRDefault="003B01C7" w:rsidP="00B82A46">
      <w:pPr>
        <w:pStyle w:val="ParagraffRhestr"/>
        <w:numPr>
          <w:ilvl w:val="0"/>
          <w:numId w:val="32"/>
        </w:numPr>
        <w:spacing w:after="0" w:line="240" w:lineRule="auto"/>
        <w:jc w:val="both"/>
        <w:rPr>
          <w:rFonts w:asciiTheme="majorHAnsi" w:eastAsia="Arial" w:hAnsiTheme="majorHAnsi" w:cstheme="majorHAnsi"/>
          <w:i/>
          <w:iCs/>
          <w:color w:val="000000" w:themeColor="text1"/>
          <w:lang w:val="cy-GB"/>
        </w:rPr>
      </w:pPr>
      <w:r w:rsidRPr="00776135">
        <w:rPr>
          <w:rFonts w:ascii="Calibri Light" w:eastAsia="Calibri Light" w:hAnsi="Calibri Light" w:cs="Calibri Light"/>
          <w:i/>
          <w:iCs/>
          <w:color w:val="000000"/>
          <w:lang w:val="cy-GB"/>
        </w:rPr>
        <w:t xml:space="preserve">Os bydd yr arholwr mewnol a’r arholwyr allanol yn gofyn i’r goruchwyliwr fod yn bresennol a bod y cadeirydd a’r ymgeisydd yn cydsynio â’r cais. </w:t>
      </w:r>
    </w:p>
    <w:p w14:paraId="1184A4A9" w14:textId="10E69433" w:rsidR="225CCD96" w:rsidRPr="00776135" w:rsidRDefault="225CCD96" w:rsidP="00B82A46">
      <w:pPr>
        <w:spacing w:after="0" w:line="240" w:lineRule="auto"/>
        <w:ind w:firstLine="60"/>
        <w:jc w:val="both"/>
        <w:rPr>
          <w:rFonts w:asciiTheme="majorHAnsi" w:eastAsia="Arial" w:hAnsiTheme="majorHAnsi" w:cstheme="majorHAnsi"/>
          <w:i/>
          <w:iCs/>
          <w:color w:val="000000" w:themeColor="text1"/>
          <w:lang w:val="cy-GB"/>
        </w:rPr>
      </w:pPr>
    </w:p>
    <w:p w14:paraId="77DA7F84" w14:textId="76323652" w:rsidR="3783016B" w:rsidRPr="00776135" w:rsidRDefault="003B01C7" w:rsidP="00B82A46">
      <w:pPr>
        <w:spacing w:after="0" w:line="240" w:lineRule="auto"/>
        <w:jc w:val="both"/>
        <w:rPr>
          <w:rFonts w:asciiTheme="majorHAnsi" w:eastAsia="Arial" w:hAnsiTheme="majorHAnsi" w:cstheme="majorHAnsi"/>
          <w:i/>
          <w:iCs/>
          <w:color w:val="000000" w:themeColor="text1"/>
          <w:lang w:val="cy-GB"/>
        </w:rPr>
      </w:pPr>
      <w:r w:rsidRPr="00776135">
        <w:rPr>
          <w:rFonts w:ascii="Calibri Light" w:eastAsia="Calibri Light" w:hAnsi="Calibri Light" w:cs="Calibri Light"/>
          <w:i/>
          <w:iCs/>
          <w:color w:val="000000"/>
          <w:lang w:val="cy-GB"/>
        </w:rPr>
        <w:t xml:space="preserve">Ni chaiff goruchwyliwr sy’n bresennol mewn arholiad llafar siarad oni bai bod y cadeirydd yn ei wahodd/ei gwahodd i wneud hynny. Er mwyn rhoi cyfle i’r ymgeisydd ddisgrifio amgylchiadau lliniarol, gall y </w:t>
      </w:r>
      <w:r w:rsidRPr="00776135">
        <w:rPr>
          <w:rFonts w:ascii="Calibri Light" w:eastAsia="Calibri Light" w:hAnsi="Calibri Light" w:cs="Calibri Light"/>
          <w:i/>
          <w:iCs/>
          <w:color w:val="000000"/>
          <w:lang w:val="cy-GB"/>
        </w:rPr>
        <w:t>cadeirydd ofyn i’r goruchwyliwr fynd allan o'r ystafell yn ystod rhannau o’r arholiad.</w:t>
      </w:r>
    </w:p>
    <w:p w14:paraId="7E0EF08B" w14:textId="0459DED4" w:rsidR="65FD2A81" w:rsidRPr="00776135" w:rsidRDefault="65FD2A81" w:rsidP="00B82A46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sz w:val="24"/>
          <w:szCs w:val="24"/>
          <w:lang w:val="cy-GB"/>
        </w:rPr>
      </w:pPr>
    </w:p>
    <w:p w14:paraId="5424EC5F" w14:textId="584D0D41" w:rsidR="007A79F8" w:rsidRPr="00776135" w:rsidRDefault="003B01C7" w:rsidP="00B82A46">
      <w:pPr>
        <w:spacing w:after="0" w:line="240" w:lineRule="auto"/>
        <w:jc w:val="both"/>
        <w:rPr>
          <w:lang w:val="cy-GB"/>
        </w:rPr>
      </w:pPr>
      <w:r w:rsidRPr="00776135">
        <w:rPr>
          <w:rFonts w:ascii="Calibri Light" w:eastAsia="Calibri Light" w:hAnsi="Calibri Light" w:cs="Calibri Light"/>
          <w:lang w:val="cy-GB"/>
        </w:rPr>
        <w:t>Os bydd gan fyfyriwr ymchwil ôl-radd ddau arholwr allanol, yn yr arholiad llafar, dylai'r Cadeirydd nodi pa un o'r arholwyr allanol fydd yn llofnodi'r cywiriadau a dylai hysbysu</w:t>
      </w:r>
      <w:r w:rsidRPr="00776135">
        <w:rPr>
          <w:rFonts w:ascii="Calibri" w:eastAsia="Calibri" w:hAnsi="Calibri" w:cs="Times New Roman"/>
          <w:lang w:val="cy-GB"/>
        </w:rPr>
        <w:t xml:space="preserve"> </w:t>
      </w:r>
      <w:hyperlink r:id="rId20">
        <w:r w:rsidR="007A79F8" w:rsidRPr="00776135">
          <w:rPr>
            <w:rFonts w:ascii="Calibri" w:eastAsia="Calibri" w:hAnsi="Calibri" w:cs="Times New Roman"/>
            <w:color w:val="0563C1"/>
            <w:u w:val="single"/>
            <w:lang w:val="cy-GB"/>
          </w:rPr>
          <w:t>gweinyddiaeth-myfyrwyr@bangor.ac.uk</w:t>
        </w:r>
      </w:hyperlink>
      <w:r w:rsidRPr="00776135">
        <w:rPr>
          <w:rFonts w:ascii="Calibri" w:eastAsia="Calibri" w:hAnsi="Calibri" w:cs="Times New Roman"/>
          <w:lang w:val="cy-GB"/>
        </w:rPr>
        <w:t xml:space="preserve"> ynglŷn â'r trefniant hwn. </w:t>
      </w:r>
    </w:p>
    <w:p w14:paraId="719AEE49" w14:textId="40AB0B29" w:rsidR="00E570B0" w:rsidRPr="00776135" w:rsidRDefault="00E570B0" w:rsidP="00B82A46">
      <w:pPr>
        <w:spacing w:after="0" w:line="240" w:lineRule="auto"/>
        <w:jc w:val="both"/>
        <w:rPr>
          <w:lang w:val="cy-GB"/>
        </w:rPr>
      </w:pPr>
    </w:p>
    <w:p w14:paraId="06A955E7" w14:textId="503EE60E" w:rsidR="00E570B0" w:rsidRPr="00776135" w:rsidRDefault="003B01C7" w:rsidP="00B82A46">
      <w:pPr>
        <w:spacing w:after="0" w:line="240" w:lineRule="auto"/>
        <w:jc w:val="both"/>
        <w:rPr>
          <w:lang w:val="cy-GB"/>
        </w:rPr>
      </w:pPr>
      <w:r w:rsidRPr="00776135">
        <w:rPr>
          <w:rFonts w:ascii="Calibri" w:eastAsia="Calibri" w:hAnsi="Calibri" w:cs="Times New Roman"/>
          <w:lang w:val="cy-GB"/>
        </w:rPr>
        <w:t xml:space="preserve">Ar ôl i'r arholiad llafar ddigwydd, dylai'r Cadeirydd sicrhau bod y ffurflen RD2 wedi'i chwblhau a'i llofnodi gan </w:t>
      </w:r>
      <w:r w:rsidRPr="00776135">
        <w:rPr>
          <w:rFonts w:ascii="Calibri" w:eastAsia="Calibri" w:hAnsi="Calibri" w:cs="Times New Roman"/>
          <w:b/>
          <w:bCs/>
          <w:lang w:val="cy-GB"/>
        </w:rPr>
        <w:t>bob un</w:t>
      </w:r>
      <w:r w:rsidRPr="00776135">
        <w:rPr>
          <w:rFonts w:ascii="Calibri" w:eastAsia="Calibri" w:hAnsi="Calibri" w:cs="Times New Roman"/>
          <w:lang w:val="cy-GB"/>
        </w:rPr>
        <w:t xml:space="preserve"> o aelodau'r pwyllgor arholi. Dylai'r llofnodion fod naill ai wedi'u hysgrifennu â llaw neu'n llofnod electronig – ni dderbynnir enwau wedi'u teipio. </w:t>
      </w:r>
    </w:p>
    <w:p w14:paraId="52CA47D6" w14:textId="77777777" w:rsidR="00E570B0" w:rsidRPr="00776135" w:rsidRDefault="00E570B0" w:rsidP="00B82A46">
      <w:pPr>
        <w:spacing w:after="0" w:line="240" w:lineRule="auto"/>
        <w:jc w:val="both"/>
        <w:rPr>
          <w:lang w:val="cy-GB"/>
        </w:rPr>
      </w:pPr>
    </w:p>
    <w:p w14:paraId="77D229EF" w14:textId="36724AF7" w:rsidR="00E570B0" w:rsidRPr="00776135" w:rsidRDefault="003B01C7" w:rsidP="00B82A46">
      <w:pPr>
        <w:spacing w:after="0" w:line="240" w:lineRule="auto"/>
        <w:jc w:val="both"/>
        <w:rPr>
          <w:lang w:val="cy-GB"/>
        </w:rPr>
      </w:pPr>
      <w:r w:rsidRPr="00776135">
        <w:rPr>
          <w:rFonts w:ascii="Calibri" w:eastAsia="Calibri" w:hAnsi="Calibri" w:cs="Times New Roman"/>
          <w:lang w:val="cy-GB"/>
        </w:rPr>
        <w:t>Dylid cyflwyno'r RD2 ac unrhyw restr o gywiriadau a allai fod yn ofynnol gyda'i gilydd i</w:t>
      </w:r>
      <w:r w:rsidRPr="00776135">
        <w:rPr>
          <w:rFonts w:ascii="Calibri Light" w:eastAsia="Calibri Light" w:hAnsi="Calibri Light" w:cs="Calibri Light"/>
          <w:lang w:val="cy-GB"/>
        </w:rPr>
        <w:t xml:space="preserve"> </w:t>
      </w:r>
      <w:r w:rsidRPr="00776135">
        <w:rPr>
          <w:rFonts w:ascii="Calibri" w:eastAsia="Calibri" w:hAnsi="Calibri" w:cs="Times New Roman"/>
          <w:lang w:val="cy-GB"/>
        </w:rPr>
        <w:t xml:space="preserve"> </w:t>
      </w:r>
      <w:hyperlink r:id="rId21">
        <w:r w:rsidR="00E570B0" w:rsidRPr="00776135">
          <w:rPr>
            <w:rFonts w:ascii="Calibri" w:eastAsia="Calibri" w:hAnsi="Calibri" w:cs="Times New Roman"/>
            <w:color w:val="0563C1"/>
            <w:u w:val="single"/>
            <w:lang w:val="cy-GB"/>
          </w:rPr>
          <w:t>gweinyddiaeth-myfyrwyr@bangor.ac.uk</w:t>
        </w:r>
      </w:hyperlink>
      <w:r w:rsidRPr="00776135">
        <w:rPr>
          <w:rFonts w:ascii="Calibri" w:eastAsia="Calibri" w:hAnsi="Calibri" w:cs="Times New Roman"/>
          <w:lang w:val="cy-GB"/>
        </w:rPr>
        <w:t xml:space="preserve"> .</w:t>
      </w:r>
    </w:p>
    <w:p w14:paraId="36279B58" w14:textId="77777777" w:rsidR="00E570B0" w:rsidRPr="00776135" w:rsidRDefault="00E570B0" w:rsidP="00B82A46">
      <w:pPr>
        <w:spacing w:after="0" w:line="240" w:lineRule="auto"/>
        <w:jc w:val="both"/>
        <w:rPr>
          <w:lang w:val="cy-GB"/>
        </w:rPr>
      </w:pPr>
    </w:p>
    <w:p w14:paraId="2E088742" w14:textId="74C5C226" w:rsidR="00E570B0" w:rsidRPr="00776135" w:rsidRDefault="003B01C7" w:rsidP="00E570B0">
      <w:pPr>
        <w:spacing w:after="0" w:line="240" w:lineRule="auto"/>
        <w:jc w:val="both"/>
        <w:rPr>
          <w:lang w:val="cy-GB"/>
        </w:rPr>
      </w:pPr>
      <w:r w:rsidRPr="00776135">
        <w:rPr>
          <w:rFonts w:ascii="Calibri" w:eastAsia="Calibri" w:hAnsi="Calibri" w:cs="Times New Roman"/>
          <w:lang w:val="cy-GB"/>
        </w:rPr>
        <w:t xml:space="preserve">Dylai cadeiryddion argymell i'r arholwyr y dylid cyflwyno un rhestr o gywiriadau y cytunwyd arnynt ar y cyd i </w:t>
      </w:r>
      <w:hyperlink r:id="rId22">
        <w:r w:rsidR="00E570B0" w:rsidRPr="00776135">
          <w:rPr>
            <w:rFonts w:ascii="Calibri" w:eastAsia="Calibri" w:hAnsi="Calibri" w:cs="Times New Roman"/>
            <w:color w:val="0563C1"/>
            <w:u w:val="single"/>
            <w:lang w:val="cy-GB"/>
          </w:rPr>
          <w:t>gweinyddiaeth-myfyrwyr@bangor.ac.uk</w:t>
        </w:r>
      </w:hyperlink>
      <w:r w:rsidRPr="00776135">
        <w:rPr>
          <w:rFonts w:ascii="Calibri" w:eastAsia="Calibri" w:hAnsi="Calibri" w:cs="Times New Roman"/>
          <w:lang w:val="cy-GB"/>
        </w:rPr>
        <w:t xml:space="preserve"> .</w:t>
      </w:r>
    </w:p>
    <w:p w14:paraId="21B81D73" w14:textId="77777777" w:rsidR="00E570B0" w:rsidRPr="00776135" w:rsidRDefault="00E570B0" w:rsidP="00E570B0">
      <w:pPr>
        <w:spacing w:after="0" w:line="240" w:lineRule="auto"/>
        <w:jc w:val="both"/>
        <w:rPr>
          <w:lang w:val="cy-GB"/>
        </w:rPr>
      </w:pPr>
    </w:p>
    <w:p w14:paraId="39EBDE73" w14:textId="1839A8C0" w:rsidR="00E570B0" w:rsidRPr="00776135" w:rsidRDefault="00E570B0" w:rsidP="00B82A46">
      <w:pPr>
        <w:spacing w:after="0" w:line="240" w:lineRule="auto"/>
        <w:jc w:val="both"/>
        <w:rPr>
          <w:lang w:val="cy-GB"/>
        </w:rPr>
      </w:pPr>
    </w:p>
    <w:p w14:paraId="5802FD91" w14:textId="77777777" w:rsidR="00A90231" w:rsidRPr="00776135" w:rsidRDefault="00A90231" w:rsidP="00B82A46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cy-GB"/>
        </w:rPr>
      </w:pPr>
    </w:p>
    <w:p w14:paraId="60580985" w14:textId="46C85865" w:rsidR="00125958" w:rsidRPr="00776135" w:rsidRDefault="003B01C7" w:rsidP="005157A9">
      <w:pPr>
        <w:jc w:val="both"/>
        <w:rPr>
          <w:b/>
          <w:u w:val="single"/>
          <w:lang w:val="cy-GB"/>
        </w:rPr>
      </w:pPr>
      <w:r w:rsidRPr="00776135">
        <w:rPr>
          <w:rFonts w:ascii="Calibri" w:eastAsia="Calibri" w:hAnsi="Calibri" w:cs="Times New Roman"/>
          <w:b/>
          <w:bCs/>
          <w:u w:val="single"/>
          <w:lang w:val="cy-GB"/>
        </w:rPr>
        <w:t>Cyflwyniadau Cyn Arholiad Llafar y Coleg Gwyddoniaeth a Pheirianneg</w:t>
      </w:r>
    </w:p>
    <w:p w14:paraId="2C7219BF" w14:textId="70231DEC" w:rsidR="00125958" w:rsidRPr="00776135" w:rsidRDefault="003B01C7" w:rsidP="005157A9">
      <w:pPr>
        <w:jc w:val="both"/>
        <w:rPr>
          <w:lang w:val="cy-GB"/>
        </w:rPr>
      </w:pPr>
      <w:r w:rsidRPr="00776135">
        <w:rPr>
          <w:rFonts w:ascii="Calibri" w:eastAsia="Calibri" w:hAnsi="Calibri" w:cs="Times New Roman"/>
          <w:b/>
          <w:bCs/>
          <w:lang w:val="cy-GB"/>
        </w:rPr>
        <w:t xml:space="preserve">Bydd myfyrwyr y Coleg </w:t>
      </w:r>
      <w:r w:rsidRPr="00776135">
        <w:rPr>
          <w:rFonts w:ascii="Calibri" w:eastAsia="Calibri" w:hAnsi="Calibri" w:cs="Times New Roman"/>
          <w:b/>
          <w:bCs/>
          <w:lang w:val="cy-GB"/>
        </w:rPr>
        <w:t>Gwyddoniaeth a Pheirianneg YN UNIG</w:t>
      </w:r>
      <w:r w:rsidRPr="00776135">
        <w:rPr>
          <w:rFonts w:ascii="Calibri" w:eastAsia="Calibri" w:hAnsi="Calibri" w:cs="Times New Roman"/>
          <w:lang w:val="cy-GB"/>
        </w:rPr>
        <w:t xml:space="preserve"> yn rhoi cyflwyniad cyn yr arholiad llafar i staff yr Ysgol, cyfoedion, a gwestai gwadd (e.e., mae croeso i ffrindiau neu deulu'r ymgeisydd PhD). Nid yw'r cyflwyniadau hyn yn rhan ffurfiol o'r arholiad llafar ond disgwylir i'r Cadeirydd a'r ddau arholwr fyn</w:t>
      </w:r>
      <w:r w:rsidRPr="00776135">
        <w:rPr>
          <w:rFonts w:ascii="Calibri" w:eastAsia="Calibri" w:hAnsi="Calibri" w:cs="Times New Roman"/>
          <w:lang w:val="cy-GB"/>
        </w:rPr>
        <w:t>d i'r sgwrs. Dyma gyfle i ddathlu cyflawniadau'r myfyriwr ymchwil ôl-radd sy'n cyflwyno. NI chaniateir i'r goruchwylwyr, Cadeirydd nac arholwyr y traethawd ymchwil ofyn cwestiynau yn y cyflwyniad, ond os oes gan yr arholwyr a'r cadeirydd gwestiynau perthnasol am y cyflwyniadau, gallent eu gofyn yn ystod yr arholiad llafar preifat.</w:t>
      </w:r>
    </w:p>
    <w:p w14:paraId="7C1C885D" w14:textId="32B16756" w:rsidR="4CE29C78" w:rsidRPr="00776135" w:rsidRDefault="003B01C7" w:rsidP="005157A9">
      <w:pPr>
        <w:pStyle w:val="ParagraffRhestr"/>
        <w:numPr>
          <w:ilvl w:val="0"/>
          <w:numId w:val="23"/>
        </w:numPr>
        <w:jc w:val="both"/>
        <w:rPr>
          <w:lang w:val="cy-GB"/>
        </w:rPr>
      </w:pPr>
      <w:r w:rsidRPr="00776135">
        <w:rPr>
          <w:rFonts w:ascii="Calibri" w:eastAsia="Calibri" w:hAnsi="Calibri" w:cs="Times New Roman"/>
          <w:lang w:val="cy-GB"/>
        </w:rPr>
        <w:t xml:space="preserve">Braint y prif oruchwyliwr (neu ddirprwy, os dymunant, e.e. cyd-oruchwyliwr neu'r Cadeirydd) yw cyflwyno'r myfyriwr ymchwil ôl-radd. Ni ddylai'r cyflwyniad fod yn rhy ffurfiol ond yn gyfeillgar, yn gadarnhaol ac wedi'i wneud mewn ffordd sy'n </w:t>
      </w:r>
      <w:r w:rsidRPr="00776135">
        <w:rPr>
          <w:rFonts w:ascii="Calibri" w:eastAsia="Calibri" w:hAnsi="Calibri" w:cs="Times New Roman"/>
          <w:lang w:val="cy-GB"/>
        </w:rPr>
        <w:t>tynnu sylw at gyflawniadau a thaith academaidd y myfyriwr ymchwil ôl-radd ym Mangor. Mae'r goruchwyliwr (neu'r dirprwy) hefyd yn cadeirio'r sesiwn holi ar ôl y sgwrs.</w:t>
      </w:r>
    </w:p>
    <w:p w14:paraId="6624E6E9" w14:textId="75D0D67C" w:rsidR="00125958" w:rsidRPr="00776135" w:rsidRDefault="003B01C7" w:rsidP="005157A9">
      <w:pPr>
        <w:pStyle w:val="ParagraffRhestr"/>
        <w:numPr>
          <w:ilvl w:val="0"/>
          <w:numId w:val="23"/>
        </w:numPr>
        <w:jc w:val="both"/>
        <w:rPr>
          <w:lang w:val="cy-GB"/>
        </w:rPr>
      </w:pPr>
      <w:r w:rsidRPr="00776135">
        <w:rPr>
          <w:rFonts w:ascii="Calibri" w:eastAsia="Calibri" w:hAnsi="Calibri" w:cs="Times New Roman"/>
          <w:lang w:val="cy-GB"/>
        </w:rPr>
        <w:t>Fel rheol, cynhelir y cyflwyniad ar ddiwrnod yr arholiad llafar, gyda'r arholiad llafar wedi'i threfnu i ddechrau o leiaf awr ar ôl i'r cyflwyniad ddod i ben.</w:t>
      </w:r>
    </w:p>
    <w:sectPr w:rsidR="00125958" w:rsidRPr="00776135" w:rsidSect="003262AE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936B8" w14:textId="77777777" w:rsidR="003B01C7" w:rsidRDefault="003B01C7">
      <w:pPr>
        <w:spacing w:after="0" w:line="240" w:lineRule="auto"/>
      </w:pPr>
      <w:r>
        <w:separator/>
      </w:r>
    </w:p>
  </w:endnote>
  <w:endnote w:type="continuationSeparator" w:id="0">
    <w:p w14:paraId="4C2AD9A5" w14:textId="77777777" w:rsidR="003B01C7" w:rsidRDefault="003B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239F" w14:textId="77777777" w:rsidR="000338C3" w:rsidRDefault="000338C3">
    <w:pPr>
      <w:pStyle w:val="Troedy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91298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64929B" w14:textId="74CF30E1" w:rsidR="0035286E" w:rsidRDefault="003B01C7">
            <w:pPr>
              <w:pStyle w:val="Troedyn"/>
              <w:jc w:val="right"/>
            </w:pPr>
            <w:r>
              <w:rPr>
                <w:rFonts w:ascii="Calibri" w:eastAsia="Calibri" w:hAnsi="Calibri" w:cs="Times New Roman"/>
                <w:lang w:val="cy-GB"/>
              </w:rPr>
              <w:t xml:space="preserve">Tudalen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Calibri" w:eastAsia="Calibri" w:hAnsi="Calibri" w:cs="Times New Roman"/>
                <w:lang w:val="cy-GB"/>
              </w:rPr>
              <w:t xml:space="preserve"> o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9A6854" w14:textId="77777777" w:rsidR="0035286E" w:rsidRDefault="0035286E">
    <w:pPr>
      <w:pStyle w:val="Troedy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96CBB" w14:textId="77777777" w:rsidR="000338C3" w:rsidRDefault="000338C3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EE799" w14:textId="77777777" w:rsidR="003B01C7" w:rsidRDefault="003B01C7">
      <w:pPr>
        <w:spacing w:after="0" w:line="240" w:lineRule="auto"/>
      </w:pPr>
      <w:r>
        <w:separator/>
      </w:r>
    </w:p>
  </w:footnote>
  <w:footnote w:type="continuationSeparator" w:id="0">
    <w:p w14:paraId="06102CB1" w14:textId="77777777" w:rsidR="003B01C7" w:rsidRDefault="003B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6FEA" w14:textId="6FCD28A0" w:rsidR="000338C3" w:rsidRDefault="000338C3">
    <w:pPr>
      <w:pStyle w:val="Penny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F47A" w14:textId="2C9C8015" w:rsidR="000338C3" w:rsidRDefault="000338C3">
    <w:pPr>
      <w:pStyle w:val="Pennyn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DD5E" w14:textId="378B2312" w:rsidR="000338C3" w:rsidRDefault="000338C3">
    <w:pPr>
      <w:pStyle w:val="Penny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1B3"/>
    <w:multiLevelType w:val="hybridMultilevel"/>
    <w:tmpl w:val="44B07436"/>
    <w:lvl w:ilvl="0" w:tplc="181A1F36">
      <w:start w:val="1"/>
      <w:numFmt w:val="decimal"/>
      <w:lvlText w:val="%1."/>
      <w:lvlJc w:val="left"/>
      <w:pPr>
        <w:ind w:left="720" w:hanging="360"/>
      </w:pPr>
    </w:lvl>
    <w:lvl w:ilvl="1" w:tplc="DB284D9E" w:tentative="1">
      <w:start w:val="1"/>
      <w:numFmt w:val="lowerLetter"/>
      <w:lvlText w:val="%2."/>
      <w:lvlJc w:val="left"/>
      <w:pPr>
        <w:ind w:left="1440" w:hanging="360"/>
      </w:pPr>
    </w:lvl>
    <w:lvl w:ilvl="2" w:tplc="00FAB780" w:tentative="1">
      <w:start w:val="1"/>
      <w:numFmt w:val="lowerRoman"/>
      <w:lvlText w:val="%3."/>
      <w:lvlJc w:val="right"/>
      <w:pPr>
        <w:ind w:left="2160" w:hanging="180"/>
      </w:pPr>
    </w:lvl>
    <w:lvl w:ilvl="3" w:tplc="62389850" w:tentative="1">
      <w:start w:val="1"/>
      <w:numFmt w:val="decimal"/>
      <w:lvlText w:val="%4."/>
      <w:lvlJc w:val="left"/>
      <w:pPr>
        <w:ind w:left="2880" w:hanging="360"/>
      </w:pPr>
    </w:lvl>
    <w:lvl w:ilvl="4" w:tplc="CAB2A9B2" w:tentative="1">
      <w:start w:val="1"/>
      <w:numFmt w:val="lowerLetter"/>
      <w:lvlText w:val="%5."/>
      <w:lvlJc w:val="left"/>
      <w:pPr>
        <w:ind w:left="3600" w:hanging="360"/>
      </w:pPr>
    </w:lvl>
    <w:lvl w:ilvl="5" w:tplc="810AEE16" w:tentative="1">
      <w:start w:val="1"/>
      <w:numFmt w:val="lowerRoman"/>
      <w:lvlText w:val="%6."/>
      <w:lvlJc w:val="right"/>
      <w:pPr>
        <w:ind w:left="4320" w:hanging="180"/>
      </w:pPr>
    </w:lvl>
    <w:lvl w:ilvl="6" w:tplc="8AB49E52" w:tentative="1">
      <w:start w:val="1"/>
      <w:numFmt w:val="decimal"/>
      <w:lvlText w:val="%7."/>
      <w:lvlJc w:val="left"/>
      <w:pPr>
        <w:ind w:left="5040" w:hanging="360"/>
      </w:pPr>
    </w:lvl>
    <w:lvl w:ilvl="7" w:tplc="445CDDB2" w:tentative="1">
      <w:start w:val="1"/>
      <w:numFmt w:val="lowerLetter"/>
      <w:lvlText w:val="%8."/>
      <w:lvlJc w:val="left"/>
      <w:pPr>
        <w:ind w:left="5760" w:hanging="360"/>
      </w:pPr>
    </w:lvl>
    <w:lvl w:ilvl="8" w:tplc="7C9AA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072C"/>
    <w:multiLevelType w:val="hybridMultilevel"/>
    <w:tmpl w:val="BF5004FE"/>
    <w:lvl w:ilvl="0" w:tplc="017674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E721C58" w:tentative="1">
      <w:start w:val="1"/>
      <w:numFmt w:val="lowerLetter"/>
      <w:lvlText w:val="%2."/>
      <w:lvlJc w:val="left"/>
      <w:pPr>
        <w:ind w:left="1440" w:hanging="360"/>
      </w:pPr>
    </w:lvl>
    <w:lvl w:ilvl="2" w:tplc="C4C8B626" w:tentative="1">
      <w:start w:val="1"/>
      <w:numFmt w:val="lowerRoman"/>
      <w:lvlText w:val="%3."/>
      <w:lvlJc w:val="right"/>
      <w:pPr>
        <w:ind w:left="2160" w:hanging="180"/>
      </w:pPr>
    </w:lvl>
    <w:lvl w:ilvl="3" w:tplc="69BCBE7C" w:tentative="1">
      <w:start w:val="1"/>
      <w:numFmt w:val="decimal"/>
      <w:lvlText w:val="%4."/>
      <w:lvlJc w:val="left"/>
      <w:pPr>
        <w:ind w:left="2880" w:hanging="360"/>
      </w:pPr>
    </w:lvl>
    <w:lvl w:ilvl="4" w:tplc="392235C0" w:tentative="1">
      <w:start w:val="1"/>
      <w:numFmt w:val="lowerLetter"/>
      <w:lvlText w:val="%5."/>
      <w:lvlJc w:val="left"/>
      <w:pPr>
        <w:ind w:left="3600" w:hanging="360"/>
      </w:pPr>
    </w:lvl>
    <w:lvl w:ilvl="5" w:tplc="8850EE32" w:tentative="1">
      <w:start w:val="1"/>
      <w:numFmt w:val="lowerRoman"/>
      <w:lvlText w:val="%6."/>
      <w:lvlJc w:val="right"/>
      <w:pPr>
        <w:ind w:left="4320" w:hanging="180"/>
      </w:pPr>
    </w:lvl>
    <w:lvl w:ilvl="6" w:tplc="A57CFC68" w:tentative="1">
      <w:start w:val="1"/>
      <w:numFmt w:val="decimal"/>
      <w:lvlText w:val="%7."/>
      <w:lvlJc w:val="left"/>
      <w:pPr>
        <w:ind w:left="5040" w:hanging="360"/>
      </w:pPr>
    </w:lvl>
    <w:lvl w:ilvl="7" w:tplc="DF9E6C96" w:tentative="1">
      <w:start w:val="1"/>
      <w:numFmt w:val="lowerLetter"/>
      <w:lvlText w:val="%8."/>
      <w:lvlJc w:val="left"/>
      <w:pPr>
        <w:ind w:left="5760" w:hanging="360"/>
      </w:pPr>
    </w:lvl>
    <w:lvl w:ilvl="8" w:tplc="4EBE5D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E6524"/>
    <w:multiLevelType w:val="hybridMultilevel"/>
    <w:tmpl w:val="C728C9A6"/>
    <w:lvl w:ilvl="0" w:tplc="BA8291BC">
      <w:start w:val="1"/>
      <w:numFmt w:val="decimal"/>
      <w:lvlText w:val="%1."/>
      <w:lvlJc w:val="left"/>
      <w:pPr>
        <w:ind w:left="720" w:hanging="360"/>
      </w:pPr>
    </w:lvl>
    <w:lvl w:ilvl="1" w:tplc="7A14ADA6">
      <w:start w:val="1"/>
      <w:numFmt w:val="lowerLetter"/>
      <w:lvlText w:val="%2."/>
      <w:lvlJc w:val="left"/>
      <w:pPr>
        <w:ind w:left="1440" w:hanging="360"/>
      </w:pPr>
    </w:lvl>
    <w:lvl w:ilvl="2" w:tplc="2BACE8AE" w:tentative="1">
      <w:start w:val="1"/>
      <w:numFmt w:val="lowerRoman"/>
      <w:lvlText w:val="%3."/>
      <w:lvlJc w:val="right"/>
      <w:pPr>
        <w:ind w:left="2160" w:hanging="180"/>
      </w:pPr>
    </w:lvl>
    <w:lvl w:ilvl="3" w:tplc="1B747B12" w:tentative="1">
      <w:start w:val="1"/>
      <w:numFmt w:val="decimal"/>
      <w:lvlText w:val="%4."/>
      <w:lvlJc w:val="left"/>
      <w:pPr>
        <w:ind w:left="2880" w:hanging="360"/>
      </w:pPr>
    </w:lvl>
    <w:lvl w:ilvl="4" w:tplc="ED64C6C2" w:tentative="1">
      <w:start w:val="1"/>
      <w:numFmt w:val="lowerLetter"/>
      <w:lvlText w:val="%5."/>
      <w:lvlJc w:val="left"/>
      <w:pPr>
        <w:ind w:left="3600" w:hanging="360"/>
      </w:pPr>
    </w:lvl>
    <w:lvl w:ilvl="5" w:tplc="A4F6E636" w:tentative="1">
      <w:start w:val="1"/>
      <w:numFmt w:val="lowerRoman"/>
      <w:lvlText w:val="%6."/>
      <w:lvlJc w:val="right"/>
      <w:pPr>
        <w:ind w:left="4320" w:hanging="180"/>
      </w:pPr>
    </w:lvl>
    <w:lvl w:ilvl="6" w:tplc="44528D5E" w:tentative="1">
      <w:start w:val="1"/>
      <w:numFmt w:val="decimal"/>
      <w:lvlText w:val="%7."/>
      <w:lvlJc w:val="left"/>
      <w:pPr>
        <w:ind w:left="5040" w:hanging="360"/>
      </w:pPr>
    </w:lvl>
    <w:lvl w:ilvl="7" w:tplc="BEB4A842" w:tentative="1">
      <w:start w:val="1"/>
      <w:numFmt w:val="lowerLetter"/>
      <w:lvlText w:val="%8."/>
      <w:lvlJc w:val="left"/>
      <w:pPr>
        <w:ind w:left="5760" w:hanging="360"/>
      </w:pPr>
    </w:lvl>
    <w:lvl w:ilvl="8" w:tplc="56BE5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06062"/>
    <w:multiLevelType w:val="hybridMultilevel"/>
    <w:tmpl w:val="8F6473FA"/>
    <w:lvl w:ilvl="0" w:tplc="0602E18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E26EC3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6166F0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EFEA11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59A0A0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7122E9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51CCB8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D8FE9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356317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41576C"/>
    <w:multiLevelType w:val="hybridMultilevel"/>
    <w:tmpl w:val="3502E55C"/>
    <w:lvl w:ilvl="0" w:tplc="9AF2CD5E">
      <w:start w:val="1"/>
      <w:numFmt w:val="decimal"/>
      <w:lvlText w:val="%1."/>
      <w:lvlJc w:val="left"/>
      <w:pPr>
        <w:ind w:left="720" w:hanging="360"/>
      </w:pPr>
    </w:lvl>
    <w:lvl w:ilvl="1" w:tplc="4014ACC2" w:tentative="1">
      <w:start w:val="1"/>
      <w:numFmt w:val="lowerLetter"/>
      <w:lvlText w:val="%2."/>
      <w:lvlJc w:val="left"/>
      <w:pPr>
        <w:ind w:left="1440" w:hanging="360"/>
      </w:pPr>
    </w:lvl>
    <w:lvl w:ilvl="2" w:tplc="2F789D06" w:tentative="1">
      <w:start w:val="1"/>
      <w:numFmt w:val="lowerRoman"/>
      <w:lvlText w:val="%3."/>
      <w:lvlJc w:val="right"/>
      <w:pPr>
        <w:ind w:left="2160" w:hanging="180"/>
      </w:pPr>
    </w:lvl>
    <w:lvl w:ilvl="3" w:tplc="9334B78A" w:tentative="1">
      <w:start w:val="1"/>
      <w:numFmt w:val="decimal"/>
      <w:lvlText w:val="%4."/>
      <w:lvlJc w:val="left"/>
      <w:pPr>
        <w:ind w:left="2880" w:hanging="360"/>
      </w:pPr>
    </w:lvl>
    <w:lvl w:ilvl="4" w:tplc="E13425EC" w:tentative="1">
      <w:start w:val="1"/>
      <w:numFmt w:val="lowerLetter"/>
      <w:lvlText w:val="%5."/>
      <w:lvlJc w:val="left"/>
      <w:pPr>
        <w:ind w:left="3600" w:hanging="360"/>
      </w:pPr>
    </w:lvl>
    <w:lvl w:ilvl="5" w:tplc="50ECC91A" w:tentative="1">
      <w:start w:val="1"/>
      <w:numFmt w:val="lowerRoman"/>
      <w:lvlText w:val="%6."/>
      <w:lvlJc w:val="right"/>
      <w:pPr>
        <w:ind w:left="4320" w:hanging="180"/>
      </w:pPr>
    </w:lvl>
    <w:lvl w:ilvl="6" w:tplc="84BEEEC6" w:tentative="1">
      <w:start w:val="1"/>
      <w:numFmt w:val="decimal"/>
      <w:lvlText w:val="%7."/>
      <w:lvlJc w:val="left"/>
      <w:pPr>
        <w:ind w:left="5040" w:hanging="360"/>
      </w:pPr>
    </w:lvl>
    <w:lvl w:ilvl="7" w:tplc="DFE6067C" w:tentative="1">
      <w:start w:val="1"/>
      <w:numFmt w:val="lowerLetter"/>
      <w:lvlText w:val="%8."/>
      <w:lvlJc w:val="left"/>
      <w:pPr>
        <w:ind w:left="5760" w:hanging="360"/>
      </w:pPr>
    </w:lvl>
    <w:lvl w:ilvl="8" w:tplc="17AC62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670D2"/>
    <w:multiLevelType w:val="hybridMultilevel"/>
    <w:tmpl w:val="DC847032"/>
    <w:lvl w:ilvl="0" w:tplc="1354E38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7A129C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E3E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B8A0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868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A67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C4BC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5ACC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1C8A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F55FB"/>
    <w:multiLevelType w:val="hybridMultilevel"/>
    <w:tmpl w:val="827431A8"/>
    <w:lvl w:ilvl="0" w:tplc="EC7C1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3AC118" w:tentative="1">
      <w:start w:val="1"/>
      <w:numFmt w:val="lowerLetter"/>
      <w:lvlText w:val="%2."/>
      <w:lvlJc w:val="left"/>
      <w:pPr>
        <w:ind w:left="1440" w:hanging="360"/>
      </w:pPr>
    </w:lvl>
    <w:lvl w:ilvl="2" w:tplc="70525C98" w:tentative="1">
      <w:start w:val="1"/>
      <w:numFmt w:val="lowerRoman"/>
      <w:lvlText w:val="%3."/>
      <w:lvlJc w:val="right"/>
      <w:pPr>
        <w:ind w:left="2160" w:hanging="180"/>
      </w:pPr>
    </w:lvl>
    <w:lvl w:ilvl="3" w:tplc="8DE29B76" w:tentative="1">
      <w:start w:val="1"/>
      <w:numFmt w:val="decimal"/>
      <w:lvlText w:val="%4."/>
      <w:lvlJc w:val="left"/>
      <w:pPr>
        <w:ind w:left="2880" w:hanging="360"/>
      </w:pPr>
    </w:lvl>
    <w:lvl w:ilvl="4" w:tplc="693A6BA8" w:tentative="1">
      <w:start w:val="1"/>
      <w:numFmt w:val="lowerLetter"/>
      <w:lvlText w:val="%5."/>
      <w:lvlJc w:val="left"/>
      <w:pPr>
        <w:ind w:left="3600" w:hanging="360"/>
      </w:pPr>
    </w:lvl>
    <w:lvl w:ilvl="5" w:tplc="708660C4" w:tentative="1">
      <w:start w:val="1"/>
      <w:numFmt w:val="lowerRoman"/>
      <w:lvlText w:val="%6."/>
      <w:lvlJc w:val="right"/>
      <w:pPr>
        <w:ind w:left="4320" w:hanging="180"/>
      </w:pPr>
    </w:lvl>
    <w:lvl w:ilvl="6" w:tplc="DD8280A4" w:tentative="1">
      <w:start w:val="1"/>
      <w:numFmt w:val="decimal"/>
      <w:lvlText w:val="%7."/>
      <w:lvlJc w:val="left"/>
      <w:pPr>
        <w:ind w:left="5040" w:hanging="360"/>
      </w:pPr>
    </w:lvl>
    <w:lvl w:ilvl="7" w:tplc="979CB898" w:tentative="1">
      <w:start w:val="1"/>
      <w:numFmt w:val="lowerLetter"/>
      <w:lvlText w:val="%8."/>
      <w:lvlJc w:val="left"/>
      <w:pPr>
        <w:ind w:left="5760" w:hanging="360"/>
      </w:pPr>
    </w:lvl>
    <w:lvl w:ilvl="8" w:tplc="58FE6E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D7985"/>
    <w:multiLevelType w:val="hybridMultilevel"/>
    <w:tmpl w:val="BE6E3964"/>
    <w:lvl w:ilvl="0" w:tplc="C8142390">
      <w:start w:val="1"/>
      <w:numFmt w:val="decimal"/>
      <w:lvlText w:val="%1."/>
      <w:lvlJc w:val="left"/>
      <w:pPr>
        <w:ind w:left="720" w:hanging="360"/>
      </w:pPr>
    </w:lvl>
    <w:lvl w:ilvl="1" w:tplc="ADF2D2FA" w:tentative="1">
      <w:start w:val="1"/>
      <w:numFmt w:val="lowerLetter"/>
      <w:lvlText w:val="%2."/>
      <w:lvlJc w:val="left"/>
      <w:pPr>
        <w:ind w:left="1440" w:hanging="360"/>
      </w:pPr>
    </w:lvl>
    <w:lvl w:ilvl="2" w:tplc="81D8D42C" w:tentative="1">
      <w:start w:val="1"/>
      <w:numFmt w:val="lowerRoman"/>
      <w:lvlText w:val="%3."/>
      <w:lvlJc w:val="right"/>
      <w:pPr>
        <w:ind w:left="2160" w:hanging="180"/>
      </w:pPr>
    </w:lvl>
    <w:lvl w:ilvl="3" w:tplc="58088296" w:tentative="1">
      <w:start w:val="1"/>
      <w:numFmt w:val="decimal"/>
      <w:lvlText w:val="%4."/>
      <w:lvlJc w:val="left"/>
      <w:pPr>
        <w:ind w:left="2880" w:hanging="360"/>
      </w:pPr>
    </w:lvl>
    <w:lvl w:ilvl="4" w:tplc="575AAAE0" w:tentative="1">
      <w:start w:val="1"/>
      <w:numFmt w:val="lowerLetter"/>
      <w:lvlText w:val="%5."/>
      <w:lvlJc w:val="left"/>
      <w:pPr>
        <w:ind w:left="3600" w:hanging="360"/>
      </w:pPr>
    </w:lvl>
    <w:lvl w:ilvl="5" w:tplc="F7CC094E" w:tentative="1">
      <w:start w:val="1"/>
      <w:numFmt w:val="lowerRoman"/>
      <w:lvlText w:val="%6."/>
      <w:lvlJc w:val="right"/>
      <w:pPr>
        <w:ind w:left="4320" w:hanging="180"/>
      </w:pPr>
    </w:lvl>
    <w:lvl w:ilvl="6" w:tplc="308A721C" w:tentative="1">
      <w:start w:val="1"/>
      <w:numFmt w:val="decimal"/>
      <w:lvlText w:val="%7."/>
      <w:lvlJc w:val="left"/>
      <w:pPr>
        <w:ind w:left="5040" w:hanging="360"/>
      </w:pPr>
    </w:lvl>
    <w:lvl w:ilvl="7" w:tplc="14B25000" w:tentative="1">
      <w:start w:val="1"/>
      <w:numFmt w:val="lowerLetter"/>
      <w:lvlText w:val="%8."/>
      <w:lvlJc w:val="left"/>
      <w:pPr>
        <w:ind w:left="5760" w:hanging="360"/>
      </w:pPr>
    </w:lvl>
    <w:lvl w:ilvl="8" w:tplc="94949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02267"/>
    <w:multiLevelType w:val="hybridMultilevel"/>
    <w:tmpl w:val="7D8CE546"/>
    <w:lvl w:ilvl="0" w:tplc="33246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562CD2" w:tentative="1">
      <w:start w:val="1"/>
      <w:numFmt w:val="lowerLetter"/>
      <w:lvlText w:val="%2."/>
      <w:lvlJc w:val="left"/>
      <w:pPr>
        <w:ind w:left="1440" w:hanging="360"/>
      </w:pPr>
    </w:lvl>
    <w:lvl w:ilvl="2" w:tplc="F6886BB4" w:tentative="1">
      <w:start w:val="1"/>
      <w:numFmt w:val="lowerRoman"/>
      <w:lvlText w:val="%3."/>
      <w:lvlJc w:val="right"/>
      <w:pPr>
        <w:ind w:left="2160" w:hanging="180"/>
      </w:pPr>
    </w:lvl>
    <w:lvl w:ilvl="3" w:tplc="7A2A31F6" w:tentative="1">
      <w:start w:val="1"/>
      <w:numFmt w:val="decimal"/>
      <w:lvlText w:val="%4."/>
      <w:lvlJc w:val="left"/>
      <w:pPr>
        <w:ind w:left="2880" w:hanging="360"/>
      </w:pPr>
    </w:lvl>
    <w:lvl w:ilvl="4" w:tplc="F8CE8252" w:tentative="1">
      <w:start w:val="1"/>
      <w:numFmt w:val="lowerLetter"/>
      <w:lvlText w:val="%5."/>
      <w:lvlJc w:val="left"/>
      <w:pPr>
        <w:ind w:left="3600" w:hanging="360"/>
      </w:pPr>
    </w:lvl>
    <w:lvl w:ilvl="5" w:tplc="2A683860" w:tentative="1">
      <w:start w:val="1"/>
      <w:numFmt w:val="lowerRoman"/>
      <w:lvlText w:val="%6."/>
      <w:lvlJc w:val="right"/>
      <w:pPr>
        <w:ind w:left="4320" w:hanging="180"/>
      </w:pPr>
    </w:lvl>
    <w:lvl w:ilvl="6" w:tplc="33E684BC" w:tentative="1">
      <w:start w:val="1"/>
      <w:numFmt w:val="decimal"/>
      <w:lvlText w:val="%7."/>
      <w:lvlJc w:val="left"/>
      <w:pPr>
        <w:ind w:left="5040" w:hanging="360"/>
      </w:pPr>
    </w:lvl>
    <w:lvl w:ilvl="7" w:tplc="8AFC836E" w:tentative="1">
      <w:start w:val="1"/>
      <w:numFmt w:val="lowerLetter"/>
      <w:lvlText w:val="%8."/>
      <w:lvlJc w:val="left"/>
      <w:pPr>
        <w:ind w:left="5760" w:hanging="360"/>
      </w:pPr>
    </w:lvl>
    <w:lvl w:ilvl="8" w:tplc="9DBCA1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D1CF6"/>
    <w:multiLevelType w:val="hybridMultilevel"/>
    <w:tmpl w:val="6AB88616"/>
    <w:lvl w:ilvl="0" w:tplc="345ABFF8">
      <w:start w:val="1"/>
      <w:numFmt w:val="decimal"/>
      <w:lvlText w:val="%1."/>
      <w:lvlJc w:val="left"/>
      <w:pPr>
        <w:ind w:left="720" w:hanging="360"/>
      </w:pPr>
    </w:lvl>
    <w:lvl w:ilvl="1" w:tplc="1C7ACF8E" w:tentative="1">
      <w:start w:val="1"/>
      <w:numFmt w:val="lowerLetter"/>
      <w:lvlText w:val="%2."/>
      <w:lvlJc w:val="left"/>
      <w:pPr>
        <w:ind w:left="1440" w:hanging="360"/>
      </w:pPr>
    </w:lvl>
    <w:lvl w:ilvl="2" w:tplc="054EEB7E" w:tentative="1">
      <w:start w:val="1"/>
      <w:numFmt w:val="lowerRoman"/>
      <w:lvlText w:val="%3."/>
      <w:lvlJc w:val="right"/>
      <w:pPr>
        <w:ind w:left="2160" w:hanging="180"/>
      </w:pPr>
    </w:lvl>
    <w:lvl w:ilvl="3" w:tplc="BEB820A2" w:tentative="1">
      <w:start w:val="1"/>
      <w:numFmt w:val="decimal"/>
      <w:lvlText w:val="%4."/>
      <w:lvlJc w:val="left"/>
      <w:pPr>
        <w:ind w:left="2880" w:hanging="360"/>
      </w:pPr>
    </w:lvl>
    <w:lvl w:ilvl="4" w:tplc="72443F04" w:tentative="1">
      <w:start w:val="1"/>
      <w:numFmt w:val="lowerLetter"/>
      <w:lvlText w:val="%5."/>
      <w:lvlJc w:val="left"/>
      <w:pPr>
        <w:ind w:left="3600" w:hanging="360"/>
      </w:pPr>
    </w:lvl>
    <w:lvl w:ilvl="5" w:tplc="E3A01218" w:tentative="1">
      <w:start w:val="1"/>
      <w:numFmt w:val="lowerRoman"/>
      <w:lvlText w:val="%6."/>
      <w:lvlJc w:val="right"/>
      <w:pPr>
        <w:ind w:left="4320" w:hanging="180"/>
      </w:pPr>
    </w:lvl>
    <w:lvl w:ilvl="6" w:tplc="74382688" w:tentative="1">
      <w:start w:val="1"/>
      <w:numFmt w:val="decimal"/>
      <w:lvlText w:val="%7."/>
      <w:lvlJc w:val="left"/>
      <w:pPr>
        <w:ind w:left="5040" w:hanging="360"/>
      </w:pPr>
    </w:lvl>
    <w:lvl w:ilvl="7" w:tplc="AED47660" w:tentative="1">
      <w:start w:val="1"/>
      <w:numFmt w:val="lowerLetter"/>
      <w:lvlText w:val="%8."/>
      <w:lvlJc w:val="left"/>
      <w:pPr>
        <w:ind w:left="5760" w:hanging="360"/>
      </w:pPr>
    </w:lvl>
    <w:lvl w:ilvl="8" w:tplc="CA800C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42B8D"/>
    <w:multiLevelType w:val="hybridMultilevel"/>
    <w:tmpl w:val="D97E7694"/>
    <w:lvl w:ilvl="0" w:tplc="6242FAC4">
      <w:start w:val="1"/>
      <w:numFmt w:val="decimal"/>
      <w:lvlText w:val="%1."/>
      <w:lvlJc w:val="left"/>
      <w:pPr>
        <w:ind w:left="720" w:hanging="360"/>
      </w:pPr>
    </w:lvl>
    <w:lvl w:ilvl="1" w:tplc="FF028738">
      <w:start w:val="1"/>
      <w:numFmt w:val="lowerLetter"/>
      <w:lvlText w:val="%2."/>
      <w:lvlJc w:val="left"/>
      <w:pPr>
        <w:ind w:left="1440" w:hanging="360"/>
      </w:pPr>
    </w:lvl>
    <w:lvl w:ilvl="2" w:tplc="F5A081EA">
      <w:start w:val="1"/>
      <w:numFmt w:val="lowerRoman"/>
      <w:lvlText w:val="%3."/>
      <w:lvlJc w:val="right"/>
      <w:pPr>
        <w:ind w:left="2160" w:hanging="180"/>
      </w:pPr>
    </w:lvl>
    <w:lvl w:ilvl="3" w:tplc="69C04E48">
      <w:start w:val="1"/>
      <w:numFmt w:val="decimal"/>
      <w:lvlText w:val="%4."/>
      <w:lvlJc w:val="left"/>
      <w:pPr>
        <w:ind w:left="2880" w:hanging="360"/>
      </w:pPr>
    </w:lvl>
    <w:lvl w:ilvl="4" w:tplc="81E0F862">
      <w:start w:val="1"/>
      <w:numFmt w:val="lowerLetter"/>
      <w:lvlText w:val="%5."/>
      <w:lvlJc w:val="left"/>
      <w:pPr>
        <w:ind w:left="3600" w:hanging="360"/>
      </w:pPr>
    </w:lvl>
    <w:lvl w:ilvl="5" w:tplc="83724570">
      <w:start w:val="1"/>
      <w:numFmt w:val="lowerRoman"/>
      <w:lvlText w:val="%6."/>
      <w:lvlJc w:val="right"/>
      <w:pPr>
        <w:ind w:left="4320" w:hanging="180"/>
      </w:pPr>
    </w:lvl>
    <w:lvl w:ilvl="6" w:tplc="622EEB06">
      <w:start w:val="1"/>
      <w:numFmt w:val="decimal"/>
      <w:lvlText w:val="%7."/>
      <w:lvlJc w:val="left"/>
      <w:pPr>
        <w:ind w:left="5040" w:hanging="360"/>
      </w:pPr>
    </w:lvl>
    <w:lvl w:ilvl="7" w:tplc="D52A3B4C">
      <w:start w:val="1"/>
      <w:numFmt w:val="lowerLetter"/>
      <w:lvlText w:val="%8."/>
      <w:lvlJc w:val="left"/>
      <w:pPr>
        <w:ind w:left="5760" w:hanging="360"/>
      </w:pPr>
    </w:lvl>
    <w:lvl w:ilvl="8" w:tplc="4E9AB7D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402FF"/>
    <w:multiLevelType w:val="hybridMultilevel"/>
    <w:tmpl w:val="46626910"/>
    <w:lvl w:ilvl="0" w:tplc="5F0E2F5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995CD72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2620D3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CDEC84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A8CE48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C92219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9C336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B2CC2C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86C368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871909"/>
    <w:multiLevelType w:val="hybridMultilevel"/>
    <w:tmpl w:val="66486D12"/>
    <w:lvl w:ilvl="0" w:tplc="F858E256">
      <w:start w:val="1"/>
      <w:numFmt w:val="decimal"/>
      <w:lvlText w:val="%1."/>
      <w:lvlJc w:val="left"/>
      <w:pPr>
        <w:ind w:left="720" w:hanging="360"/>
      </w:pPr>
    </w:lvl>
    <w:lvl w:ilvl="1" w:tplc="794A679C" w:tentative="1">
      <w:start w:val="1"/>
      <w:numFmt w:val="lowerLetter"/>
      <w:lvlText w:val="%2."/>
      <w:lvlJc w:val="left"/>
      <w:pPr>
        <w:ind w:left="1440" w:hanging="360"/>
      </w:pPr>
    </w:lvl>
    <w:lvl w:ilvl="2" w:tplc="492A5BC6" w:tentative="1">
      <w:start w:val="1"/>
      <w:numFmt w:val="lowerRoman"/>
      <w:lvlText w:val="%3."/>
      <w:lvlJc w:val="right"/>
      <w:pPr>
        <w:ind w:left="2160" w:hanging="180"/>
      </w:pPr>
    </w:lvl>
    <w:lvl w:ilvl="3" w:tplc="24867D4A" w:tentative="1">
      <w:start w:val="1"/>
      <w:numFmt w:val="decimal"/>
      <w:lvlText w:val="%4."/>
      <w:lvlJc w:val="left"/>
      <w:pPr>
        <w:ind w:left="2880" w:hanging="360"/>
      </w:pPr>
    </w:lvl>
    <w:lvl w:ilvl="4" w:tplc="F0C6741E" w:tentative="1">
      <w:start w:val="1"/>
      <w:numFmt w:val="lowerLetter"/>
      <w:lvlText w:val="%5."/>
      <w:lvlJc w:val="left"/>
      <w:pPr>
        <w:ind w:left="3600" w:hanging="360"/>
      </w:pPr>
    </w:lvl>
    <w:lvl w:ilvl="5" w:tplc="1F50BBFC" w:tentative="1">
      <w:start w:val="1"/>
      <w:numFmt w:val="lowerRoman"/>
      <w:lvlText w:val="%6."/>
      <w:lvlJc w:val="right"/>
      <w:pPr>
        <w:ind w:left="4320" w:hanging="180"/>
      </w:pPr>
    </w:lvl>
    <w:lvl w:ilvl="6" w:tplc="4F027FDC" w:tentative="1">
      <w:start w:val="1"/>
      <w:numFmt w:val="decimal"/>
      <w:lvlText w:val="%7."/>
      <w:lvlJc w:val="left"/>
      <w:pPr>
        <w:ind w:left="5040" w:hanging="360"/>
      </w:pPr>
    </w:lvl>
    <w:lvl w:ilvl="7" w:tplc="9A6CA846" w:tentative="1">
      <w:start w:val="1"/>
      <w:numFmt w:val="lowerLetter"/>
      <w:lvlText w:val="%8."/>
      <w:lvlJc w:val="left"/>
      <w:pPr>
        <w:ind w:left="5760" w:hanging="360"/>
      </w:pPr>
    </w:lvl>
    <w:lvl w:ilvl="8" w:tplc="FA2281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041B3"/>
    <w:multiLevelType w:val="hybridMultilevel"/>
    <w:tmpl w:val="DC1CD316"/>
    <w:lvl w:ilvl="0" w:tplc="37808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624150" w:tentative="1">
      <w:start w:val="1"/>
      <w:numFmt w:val="lowerLetter"/>
      <w:lvlText w:val="%2."/>
      <w:lvlJc w:val="left"/>
      <w:pPr>
        <w:ind w:left="1440" w:hanging="360"/>
      </w:pPr>
    </w:lvl>
    <w:lvl w:ilvl="2" w:tplc="2E5AA122" w:tentative="1">
      <w:start w:val="1"/>
      <w:numFmt w:val="lowerRoman"/>
      <w:lvlText w:val="%3."/>
      <w:lvlJc w:val="right"/>
      <w:pPr>
        <w:ind w:left="2160" w:hanging="180"/>
      </w:pPr>
    </w:lvl>
    <w:lvl w:ilvl="3" w:tplc="04AEFA8C" w:tentative="1">
      <w:start w:val="1"/>
      <w:numFmt w:val="decimal"/>
      <w:lvlText w:val="%4."/>
      <w:lvlJc w:val="left"/>
      <w:pPr>
        <w:ind w:left="2880" w:hanging="360"/>
      </w:pPr>
    </w:lvl>
    <w:lvl w:ilvl="4" w:tplc="5504ED34" w:tentative="1">
      <w:start w:val="1"/>
      <w:numFmt w:val="lowerLetter"/>
      <w:lvlText w:val="%5."/>
      <w:lvlJc w:val="left"/>
      <w:pPr>
        <w:ind w:left="3600" w:hanging="360"/>
      </w:pPr>
    </w:lvl>
    <w:lvl w:ilvl="5" w:tplc="9D22CB60" w:tentative="1">
      <w:start w:val="1"/>
      <w:numFmt w:val="lowerRoman"/>
      <w:lvlText w:val="%6."/>
      <w:lvlJc w:val="right"/>
      <w:pPr>
        <w:ind w:left="4320" w:hanging="180"/>
      </w:pPr>
    </w:lvl>
    <w:lvl w:ilvl="6" w:tplc="9716C68A" w:tentative="1">
      <w:start w:val="1"/>
      <w:numFmt w:val="decimal"/>
      <w:lvlText w:val="%7."/>
      <w:lvlJc w:val="left"/>
      <w:pPr>
        <w:ind w:left="5040" w:hanging="360"/>
      </w:pPr>
    </w:lvl>
    <w:lvl w:ilvl="7" w:tplc="5A724D4A" w:tentative="1">
      <w:start w:val="1"/>
      <w:numFmt w:val="lowerLetter"/>
      <w:lvlText w:val="%8."/>
      <w:lvlJc w:val="left"/>
      <w:pPr>
        <w:ind w:left="5760" w:hanging="360"/>
      </w:pPr>
    </w:lvl>
    <w:lvl w:ilvl="8" w:tplc="900210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6730A"/>
    <w:multiLevelType w:val="hybridMultilevel"/>
    <w:tmpl w:val="3732DB7E"/>
    <w:lvl w:ilvl="0" w:tplc="59800464">
      <w:start w:val="1"/>
      <w:numFmt w:val="decimal"/>
      <w:lvlText w:val="%1."/>
      <w:lvlJc w:val="left"/>
      <w:pPr>
        <w:ind w:left="720" w:hanging="360"/>
      </w:pPr>
    </w:lvl>
    <w:lvl w:ilvl="1" w:tplc="EE18952E" w:tentative="1">
      <w:start w:val="1"/>
      <w:numFmt w:val="lowerLetter"/>
      <w:lvlText w:val="%2."/>
      <w:lvlJc w:val="left"/>
      <w:pPr>
        <w:ind w:left="1440" w:hanging="360"/>
      </w:pPr>
    </w:lvl>
    <w:lvl w:ilvl="2" w:tplc="7EF05B3A" w:tentative="1">
      <w:start w:val="1"/>
      <w:numFmt w:val="lowerRoman"/>
      <w:lvlText w:val="%3."/>
      <w:lvlJc w:val="right"/>
      <w:pPr>
        <w:ind w:left="2160" w:hanging="180"/>
      </w:pPr>
    </w:lvl>
    <w:lvl w:ilvl="3" w:tplc="1E4A6832" w:tentative="1">
      <w:start w:val="1"/>
      <w:numFmt w:val="decimal"/>
      <w:lvlText w:val="%4."/>
      <w:lvlJc w:val="left"/>
      <w:pPr>
        <w:ind w:left="2880" w:hanging="360"/>
      </w:pPr>
    </w:lvl>
    <w:lvl w:ilvl="4" w:tplc="D6C6FBE8" w:tentative="1">
      <w:start w:val="1"/>
      <w:numFmt w:val="lowerLetter"/>
      <w:lvlText w:val="%5."/>
      <w:lvlJc w:val="left"/>
      <w:pPr>
        <w:ind w:left="3600" w:hanging="360"/>
      </w:pPr>
    </w:lvl>
    <w:lvl w:ilvl="5" w:tplc="940AAA62" w:tentative="1">
      <w:start w:val="1"/>
      <w:numFmt w:val="lowerRoman"/>
      <w:lvlText w:val="%6."/>
      <w:lvlJc w:val="right"/>
      <w:pPr>
        <w:ind w:left="4320" w:hanging="180"/>
      </w:pPr>
    </w:lvl>
    <w:lvl w:ilvl="6" w:tplc="061EF392" w:tentative="1">
      <w:start w:val="1"/>
      <w:numFmt w:val="decimal"/>
      <w:lvlText w:val="%7."/>
      <w:lvlJc w:val="left"/>
      <w:pPr>
        <w:ind w:left="5040" w:hanging="360"/>
      </w:pPr>
    </w:lvl>
    <w:lvl w:ilvl="7" w:tplc="E1725AD4" w:tentative="1">
      <w:start w:val="1"/>
      <w:numFmt w:val="lowerLetter"/>
      <w:lvlText w:val="%8."/>
      <w:lvlJc w:val="left"/>
      <w:pPr>
        <w:ind w:left="5760" w:hanging="360"/>
      </w:pPr>
    </w:lvl>
    <w:lvl w:ilvl="8" w:tplc="F3EC48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C2F8A"/>
    <w:multiLevelType w:val="hybridMultilevel"/>
    <w:tmpl w:val="1694A72A"/>
    <w:lvl w:ilvl="0" w:tplc="70F287FC">
      <w:start w:val="1"/>
      <w:numFmt w:val="lowerRoman"/>
      <w:lvlText w:val="%1."/>
      <w:lvlJc w:val="right"/>
      <w:pPr>
        <w:ind w:left="720" w:hanging="360"/>
      </w:pPr>
    </w:lvl>
    <w:lvl w:ilvl="1" w:tplc="50845B7E" w:tentative="1">
      <w:start w:val="1"/>
      <w:numFmt w:val="lowerLetter"/>
      <w:lvlText w:val="%2."/>
      <w:lvlJc w:val="left"/>
      <w:pPr>
        <w:ind w:left="1440" w:hanging="360"/>
      </w:pPr>
    </w:lvl>
    <w:lvl w:ilvl="2" w:tplc="85429532" w:tentative="1">
      <w:start w:val="1"/>
      <w:numFmt w:val="lowerRoman"/>
      <w:lvlText w:val="%3."/>
      <w:lvlJc w:val="right"/>
      <w:pPr>
        <w:ind w:left="2160" w:hanging="180"/>
      </w:pPr>
    </w:lvl>
    <w:lvl w:ilvl="3" w:tplc="2EB662EE" w:tentative="1">
      <w:start w:val="1"/>
      <w:numFmt w:val="decimal"/>
      <w:lvlText w:val="%4."/>
      <w:lvlJc w:val="left"/>
      <w:pPr>
        <w:ind w:left="2880" w:hanging="360"/>
      </w:pPr>
    </w:lvl>
    <w:lvl w:ilvl="4" w:tplc="A8545178" w:tentative="1">
      <w:start w:val="1"/>
      <w:numFmt w:val="lowerLetter"/>
      <w:lvlText w:val="%5."/>
      <w:lvlJc w:val="left"/>
      <w:pPr>
        <w:ind w:left="3600" w:hanging="360"/>
      </w:pPr>
    </w:lvl>
    <w:lvl w:ilvl="5" w:tplc="D25E183A" w:tentative="1">
      <w:start w:val="1"/>
      <w:numFmt w:val="lowerRoman"/>
      <w:lvlText w:val="%6."/>
      <w:lvlJc w:val="right"/>
      <w:pPr>
        <w:ind w:left="4320" w:hanging="180"/>
      </w:pPr>
    </w:lvl>
    <w:lvl w:ilvl="6" w:tplc="C2248D66" w:tentative="1">
      <w:start w:val="1"/>
      <w:numFmt w:val="decimal"/>
      <w:lvlText w:val="%7."/>
      <w:lvlJc w:val="left"/>
      <w:pPr>
        <w:ind w:left="5040" w:hanging="360"/>
      </w:pPr>
    </w:lvl>
    <w:lvl w:ilvl="7" w:tplc="E670193C" w:tentative="1">
      <w:start w:val="1"/>
      <w:numFmt w:val="lowerLetter"/>
      <w:lvlText w:val="%8."/>
      <w:lvlJc w:val="left"/>
      <w:pPr>
        <w:ind w:left="5760" w:hanging="360"/>
      </w:pPr>
    </w:lvl>
    <w:lvl w:ilvl="8" w:tplc="7B5026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848F4"/>
    <w:multiLevelType w:val="hybridMultilevel"/>
    <w:tmpl w:val="F91E9D14"/>
    <w:lvl w:ilvl="0" w:tplc="448AB5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FB98959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1C06F2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0544E5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2C8F7B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3C24D6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D74DE9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342823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5E2755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A2703BA"/>
    <w:multiLevelType w:val="hybridMultilevel"/>
    <w:tmpl w:val="1F8E1552"/>
    <w:lvl w:ilvl="0" w:tplc="D8E8F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00327A">
      <w:start w:val="1"/>
      <w:numFmt w:val="lowerLetter"/>
      <w:lvlText w:val="%2."/>
      <w:lvlJc w:val="left"/>
      <w:pPr>
        <w:ind w:left="1440" w:hanging="360"/>
      </w:pPr>
    </w:lvl>
    <w:lvl w:ilvl="2" w:tplc="CE1A6B4E" w:tentative="1">
      <w:start w:val="1"/>
      <w:numFmt w:val="lowerRoman"/>
      <w:lvlText w:val="%3."/>
      <w:lvlJc w:val="right"/>
      <w:pPr>
        <w:ind w:left="2160" w:hanging="180"/>
      </w:pPr>
    </w:lvl>
    <w:lvl w:ilvl="3" w:tplc="13F2AAA4" w:tentative="1">
      <w:start w:val="1"/>
      <w:numFmt w:val="decimal"/>
      <w:lvlText w:val="%4."/>
      <w:lvlJc w:val="left"/>
      <w:pPr>
        <w:ind w:left="2880" w:hanging="360"/>
      </w:pPr>
    </w:lvl>
    <w:lvl w:ilvl="4" w:tplc="C9681954" w:tentative="1">
      <w:start w:val="1"/>
      <w:numFmt w:val="lowerLetter"/>
      <w:lvlText w:val="%5."/>
      <w:lvlJc w:val="left"/>
      <w:pPr>
        <w:ind w:left="3600" w:hanging="360"/>
      </w:pPr>
    </w:lvl>
    <w:lvl w:ilvl="5" w:tplc="2FCC240E" w:tentative="1">
      <w:start w:val="1"/>
      <w:numFmt w:val="lowerRoman"/>
      <w:lvlText w:val="%6."/>
      <w:lvlJc w:val="right"/>
      <w:pPr>
        <w:ind w:left="4320" w:hanging="180"/>
      </w:pPr>
    </w:lvl>
    <w:lvl w:ilvl="6" w:tplc="A1A248CC" w:tentative="1">
      <w:start w:val="1"/>
      <w:numFmt w:val="decimal"/>
      <w:lvlText w:val="%7."/>
      <w:lvlJc w:val="left"/>
      <w:pPr>
        <w:ind w:left="5040" w:hanging="360"/>
      </w:pPr>
    </w:lvl>
    <w:lvl w:ilvl="7" w:tplc="1CFC5482" w:tentative="1">
      <w:start w:val="1"/>
      <w:numFmt w:val="lowerLetter"/>
      <w:lvlText w:val="%8."/>
      <w:lvlJc w:val="left"/>
      <w:pPr>
        <w:ind w:left="5760" w:hanging="360"/>
      </w:pPr>
    </w:lvl>
    <w:lvl w:ilvl="8" w:tplc="959058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321DF"/>
    <w:multiLevelType w:val="hybridMultilevel"/>
    <w:tmpl w:val="59CE9AA0"/>
    <w:lvl w:ilvl="0" w:tplc="9DD2F55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772DFC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E907A9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FE8148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2A2C79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4FE779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A2C7DE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9F0F41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5B654A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F21726C"/>
    <w:multiLevelType w:val="hybridMultilevel"/>
    <w:tmpl w:val="295E7E94"/>
    <w:lvl w:ilvl="0" w:tplc="761ED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02B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6EF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E2E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65A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34FF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4D6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F892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7042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54709"/>
    <w:multiLevelType w:val="hybridMultilevel"/>
    <w:tmpl w:val="DD1AA918"/>
    <w:lvl w:ilvl="0" w:tplc="DD522962">
      <w:start w:val="1"/>
      <w:numFmt w:val="decimal"/>
      <w:lvlText w:val="%1."/>
      <w:lvlJc w:val="left"/>
      <w:pPr>
        <w:ind w:left="720" w:hanging="360"/>
      </w:pPr>
    </w:lvl>
    <w:lvl w:ilvl="1" w:tplc="E7E836E8" w:tentative="1">
      <w:start w:val="1"/>
      <w:numFmt w:val="lowerLetter"/>
      <w:lvlText w:val="%2."/>
      <w:lvlJc w:val="left"/>
      <w:pPr>
        <w:ind w:left="1440" w:hanging="360"/>
      </w:pPr>
    </w:lvl>
    <w:lvl w:ilvl="2" w:tplc="E5BC18AA" w:tentative="1">
      <w:start w:val="1"/>
      <w:numFmt w:val="lowerRoman"/>
      <w:lvlText w:val="%3."/>
      <w:lvlJc w:val="right"/>
      <w:pPr>
        <w:ind w:left="2160" w:hanging="180"/>
      </w:pPr>
    </w:lvl>
    <w:lvl w:ilvl="3" w:tplc="B748C21C" w:tentative="1">
      <w:start w:val="1"/>
      <w:numFmt w:val="decimal"/>
      <w:lvlText w:val="%4."/>
      <w:lvlJc w:val="left"/>
      <w:pPr>
        <w:ind w:left="2880" w:hanging="360"/>
      </w:pPr>
    </w:lvl>
    <w:lvl w:ilvl="4" w:tplc="593A6354" w:tentative="1">
      <w:start w:val="1"/>
      <w:numFmt w:val="lowerLetter"/>
      <w:lvlText w:val="%5."/>
      <w:lvlJc w:val="left"/>
      <w:pPr>
        <w:ind w:left="3600" w:hanging="360"/>
      </w:pPr>
    </w:lvl>
    <w:lvl w:ilvl="5" w:tplc="E83AA060" w:tentative="1">
      <w:start w:val="1"/>
      <w:numFmt w:val="lowerRoman"/>
      <w:lvlText w:val="%6."/>
      <w:lvlJc w:val="right"/>
      <w:pPr>
        <w:ind w:left="4320" w:hanging="180"/>
      </w:pPr>
    </w:lvl>
    <w:lvl w:ilvl="6" w:tplc="300EDCEA" w:tentative="1">
      <w:start w:val="1"/>
      <w:numFmt w:val="decimal"/>
      <w:lvlText w:val="%7."/>
      <w:lvlJc w:val="left"/>
      <w:pPr>
        <w:ind w:left="5040" w:hanging="360"/>
      </w:pPr>
    </w:lvl>
    <w:lvl w:ilvl="7" w:tplc="98A22B3C" w:tentative="1">
      <w:start w:val="1"/>
      <w:numFmt w:val="lowerLetter"/>
      <w:lvlText w:val="%8."/>
      <w:lvlJc w:val="left"/>
      <w:pPr>
        <w:ind w:left="5760" w:hanging="360"/>
      </w:pPr>
    </w:lvl>
    <w:lvl w:ilvl="8" w:tplc="F10E58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9694C"/>
    <w:multiLevelType w:val="hybridMultilevel"/>
    <w:tmpl w:val="7D8CE546"/>
    <w:lvl w:ilvl="0" w:tplc="2D08D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580BA8" w:tentative="1">
      <w:start w:val="1"/>
      <w:numFmt w:val="lowerLetter"/>
      <w:lvlText w:val="%2."/>
      <w:lvlJc w:val="left"/>
      <w:pPr>
        <w:ind w:left="1440" w:hanging="360"/>
      </w:pPr>
    </w:lvl>
    <w:lvl w:ilvl="2" w:tplc="A3CC5D2E" w:tentative="1">
      <w:start w:val="1"/>
      <w:numFmt w:val="lowerRoman"/>
      <w:lvlText w:val="%3."/>
      <w:lvlJc w:val="right"/>
      <w:pPr>
        <w:ind w:left="2160" w:hanging="180"/>
      </w:pPr>
    </w:lvl>
    <w:lvl w:ilvl="3" w:tplc="312A8610" w:tentative="1">
      <w:start w:val="1"/>
      <w:numFmt w:val="decimal"/>
      <w:lvlText w:val="%4."/>
      <w:lvlJc w:val="left"/>
      <w:pPr>
        <w:ind w:left="2880" w:hanging="360"/>
      </w:pPr>
    </w:lvl>
    <w:lvl w:ilvl="4" w:tplc="72942BF4" w:tentative="1">
      <w:start w:val="1"/>
      <w:numFmt w:val="lowerLetter"/>
      <w:lvlText w:val="%5."/>
      <w:lvlJc w:val="left"/>
      <w:pPr>
        <w:ind w:left="3600" w:hanging="360"/>
      </w:pPr>
    </w:lvl>
    <w:lvl w:ilvl="5" w:tplc="9ABA4B82" w:tentative="1">
      <w:start w:val="1"/>
      <w:numFmt w:val="lowerRoman"/>
      <w:lvlText w:val="%6."/>
      <w:lvlJc w:val="right"/>
      <w:pPr>
        <w:ind w:left="4320" w:hanging="180"/>
      </w:pPr>
    </w:lvl>
    <w:lvl w:ilvl="6" w:tplc="478425D0" w:tentative="1">
      <w:start w:val="1"/>
      <w:numFmt w:val="decimal"/>
      <w:lvlText w:val="%7."/>
      <w:lvlJc w:val="left"/>
      <w:pPr>
        <w:ind w:left="5040" w:hanging="360"/>
      </w:pPr>
    </w:lvl>
    <w:lvl w:ilvl="7" w:tplc="19203636" w:tentative="1">
      <w:start w:val="1"/>
      <w:numFmt w:val="lowerLetter"/>
      <w:lvlText w:val="%8."/>
      <w:lvlJc w:val="left"/>
      <w:pPr>
        <w:ind w:left="5760" w:hanging="360"/>
      </w:pPr>
    </w:lvl>
    <w:lvl w:ilvl="8" w:tplc="0A9ED4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2051F"/>
    <w:multiLevelType w:val="hybridMultilevel"/>
    <w:tmpl w:val="D2BC0F40"/>
    <w:lvl w:ilvl="0" w:tplc="8D86E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065A60" w:tentative="1">
      <w:start w:val="1"/>
      <w:numFmt w:val="lowerLetter"/>
      <w:lvlText w:val="%2."/>
      <w:lvlJc w:val="left"/>
      <w:pPr>
        <w:ind w:left="1440" w:hanging="360"/>
      </w:pPr>
    </w:lvl>
    <w:lvl w:ilvl="2" w:tplc="769CBCA4" w:tentative="1">
      <w:start w:val="1"/>
      <w:numFmt w:val="lowerRoman"/>
      <w:lvlText w:val="%3."/>
      <w:lvlJc w:val="right"/>
      <w:pPr>
        <w:ind w:left="2160" w:hanging="180"/>
      </w:pPr>
    </w:lvl>
    <w:lvl w:ilvl="3" w:tplc="83F00D4A" w:tentative="1">
      <w:start w:val="1"/>
      <w:numFmt w:val="decimal"/>
      <w:lvlText w:val="%4."/>
      <w:lvlJc w:val="left"/>
      <w:pPr>
        <w:ind w:left="2880" w:hanging="360"/>
      </w:pPr>
    </w:lvl>
    <w:lvl w:ilvl="4" w:tplc="4904739A" w:tentative="1">
      <w:start w:val="1"/>
      <w:numFmt w:val="lowerLetter"/>
      <w:lvlText w:val="%5."/>
      <w:lvlJc w:val="left"/>
      <w:pPr>
        <w:ind w:left="3600" w:hanging="360"/>
      </w:pPr>
    </w:lvl>
    <w:lvl w:ilvl="5" w:tplc="3760B24A" w:tentative="1">
      <w:start w:val="1"/>
      <w:numFmt w:val="lowerRoman"/>
      <w:lvlText w:val="%6."/>
      <w:lvlJc w:val="right"/>
      <w:pPr>
        <w:ind w:left="4320" w:hanging="180"/>
      </w:pPr>
    </w:lvl>
    <w:lvl w:ilvl="6" w:tplc="6FA69292" w:tentative="1">
      <w:start w:val="1"/>
      <w:numFmt w:val="decimal"/>
      <w:lvlText w:val="%7."/>
      <w:lvlJc w:val="left"/>
      <w:pPr>
        <w:ind w:left="5040" w:hanging="360"/>
      </w:pPr>
    </w:lvl>
    <w:lvl w:ilvl="7" w:tplc="5F98DB7E" w:tentative="1">
      <w:start w:val="1"/>
      <w:numFmt w:val="lowerLetter"/>
      <w:lvlText w:val="%8."/>
      <w:lvlJc w:val="left"/>
      <w:pPr>
        <w:ind w:left="5760" w:hanging="360"/>
      </w:pPr>
    </w:lvl>
    <w:lvl w:ilvl="8" w:tplc="3348D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16F5A"/>
    <w:multiLevelType w:val="hybridMultilevel"/>
    <w:tmpl w:val="C0027ED2"/>
    <w:lvl w:ilvl="0" w:tplc="DFA6857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</w:rPr>
    </w:lvl>
    <w:lvl w:ilvl="1" w:tplc="E844FB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182B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E694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AC55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7ABE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961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3C21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2476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4A78D6"/>
    <w:multiLevelType w:val="hybridMultilevel"/>
    <w:tmpl w:val="D9761392"/>
    <w:lvl w:ilvl="0" w:tplc="72A22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060A0A">
      <w:start w:val="1"/>
      <w:numFmt w:val="lowerLetter"/>
      <w:lvlText w:val="%2."/>
      <w:lvlJc w:val="left"/>
      <w:pPr>
        <w:ind w:left="1440" w:hanging="360"/>
      </w:pPr>
    </w:lvl>
    <w:lvl w:ilvl="2" w:tplc="6BF2ABF4" w:tentative="1">
      <w:start w:val="1"/>
      <w:numFmt w:val="lowerRoman"/>
      <w:lvlText w:val="%3."/>
      <w:lvlJc w:val="right"/>
      <w:pPr>
        <w:ind w:left="2160" w:hanging="180"/>
      </w:pPr>
    </w:lvl>
    <w:lvl w:ilvl="3" w:tplc="39EA3020" w:tentative="1">
      <w:start w:val="1"/>
      <w:numFmt w:val="decimal"/>
      <w:lvlText w:val="%4."/>
      <w:lvlJc w:val="left"/>
      <w:pPr>
        <w:ind w:left="2880" w:hanging="360"/>
      </w:pPr>
    </w:lvl>
    <w:lvl w:ilvl="4" w:tplc="B090259E" w:tentative="1">
      <w:start w:val="1"/>
      <w:numFmt w:val="lowerLetter"/>
      <w:lvlText w:val="%5."/>
      <w:lvlJc w:val="left"/>
      <w:pPr>
        <w:ind w:left="3600" w:hanging="360"/>
      </w:pPr>
    </w:lvl>
    <w:lvl w:ilvl="5" w:tplc="A2D0A4A2" w:tentative="1">
      <w:start w:val="1"/>
      <w:numFmt w:val="lowerRoman"/>
      <w:lvlText w:val="%6."/>
      <w:lvlJc w:val="right"/>
      <w:pPr>
        <w:ind w:left="4320" w:hanging="180"/>
      </w:pPr>
    </w:lvl>
    <w:lvl w:ilvl="6" w:tplc="8D9286B8" w:tentative="1">
      <w:start w:val="1"/>
      <w:numFmt w:val="decimal"/>
      <w:lvlText w:val="%7."/>
      <w:lvlJc w:val="left"/>
      <w:pPr>
        <w:ind w:left="5040" w:hanging="360"/>
      </w:pPr>
    </w:lvl>
    <w:lvl w:ilvl="7" w:tplc="9FE471AC" w:tentative="1">
      <w:start w:val="1"/>
      <w:numFmt w:val="lowerLetter"/>
      <w:lvlText w:val="%8."/>
      <w:lvlJc w:val="left"/>
      <w:pPr>
        <w:ind w:left="5760" w:hanging="360"/>
      </w:pPr>
    </w:lvl>
    <w:lvl w:ilvl="8" w:tplc="6388E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D23134"/>
    <w:multiLevelType w:val="hybridMultilevel"/>
    <w:tmpl w:val="BE6E3964"/>
    <w:lvl w:ilvl="0" w:tplc="6646FA1A">
      <w:start w:val="1"/>
      <w:numFmt w:val="decimal"/>
      <w:lvlText w:val="%1."/>
      <w:lvlJc w:val="left"/>
      <w:pPr>
        <w:ind w:left="720" w:hanging="360"/>
      </w:pPr>
    </w:lvl>
    <w:lvl w:ilvl="1" w:tplc="53CC45F0" w:tentative="1">
      <w:start w:val="1"/>
      <w:numFmt w:val="lowerLetter"/>
      <w:lvlText w:val="%2."/>
      <w:lvlJc w:val="left"/>
      <w:pPr>
        <w:ind w:left="1440" w:hanging="360"/>
      </w:pPr>
    </w:lvl>
    <w:lvl w:ilvl="2" w:tplc="9B208A4A" w:tentative="1">
      <w:start w:val="1"/>
      <w:numFmt w:val="lowerRoman"/>
      <w:lvlText w:val="%3."/>
      <w:lvlJc w:val="right"/>
      <w:pPr>
        <w:ind w:left="2160" w:hanging="180"/>
      </w:pPr>
    </w:lvl>
    <w:lvl w:ilvl="3" w:tplc="DD7EC042" w:tentative="1">
      <w:start w:val="1"/>
      <w:numFmt w:val="decimal"/>
      <w:lvlText w:val="%4."/>
      <w:lvlJc w:val="left"/>
      <w:pPr>
        <w:ind w:left="2880" w:hanging="360"/>
      </w:pPr>
    </w:lvl>
    <w:lvl w:ilvl="4" w:tplc="3168E36E" w:tentative="1">
      <w:start w:val="1"/>
      <w:numFmt w:val="lowerLetter"/>
      <w:lvlText w:val="%5."/>
      <w:lvlJc w:val="left"/>
      <w:pPr>
        <w:ind w:left="3600" w:hanging="360"/>
      </w:pPr>
    </w:lvl>
    <w:lvl w:ilvl="5" w:tplc="89BC7CFE" w:tentative="1">
      <w:start w:val="1"/>
      <w:numFmt w:val="lowerRoman"/>
      <w:lvlText w:val="%6."/>
      <w:lvlJc w:val="right"/>
      <w:pPr>
        <w:ind w:left="4320" w:hanging="180"/>
      </w:pPr>
    </w:lvl>
    <w:lvl w:ilvl="6" w:tplc="C3447C9A" w:tentative="1">
      <w:start w:val="1"/>
      <w:numFmt w:val="decimal"/>
      <w:lvlText w:val="%7."/>
      <w:lvlJc w:val="left"/>
      <w:pPr>
        <w:ind w:left="5040" w:hanging="360"/>
      </w:pPr>
    </w:lvl>
    <w:lvl w:ilvl="7" w:tplc="9E6046BC" w:tentative="1">
      <w:start w:val="1"/>
      <w:numFmt w:val="lowerLetter"/>
      <w:lvlText w:val="%8."/>
      <w:lvlJc w:val="left"/>
      <w:pPr>
        <w:ind w:left="5760" w:hanging="360"/>
      </w:pPr>
    </w:lvl>
    <w:lvl w:ilvl="8" w:tplc="124C2C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830B9"/>
    <w:multiLevelType w:val="hybridMultilevel"/>
    <w:tmpl w:val="7D8CE546"/>
    <w:lvl w:ilvl="0" w:tplc="9E302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5C00C2">
      <w:start w:val="1"/>
      <w:numFmt w:val="lowerLetter"/>
      <w:lvlText w:val="%2."/>
      <w:lvlJc w:val="left"/>
      <w:pPr>
        <w:ind w:left="1440" w:hanging="360"/>
      </w:pPr>
    </w:lvl>
    <w:lvl w:ilvl="2" w:tplc="8C8C3DFE" w:tentative="1">
      <w:start w:val="1"/>
      <w:numFmt w:val="lowerRoman"/>
      <w:lvlText w:val="%3."/>
      <w:lvlJc w:val="right"/>
      <w:pPr>
        <w:ind w:left="2160" w:hanging="180"/>
      </w:pPr>
    </w:lvl>
    <w:lvl w:ilvl="3" w:tplc="B0A06B60" w:tentative="1">
      <w:start w:val="1"/>
      <w:numFmt w:val="decimal"/>
      <w:lvlText w:val="%4."/>
      <w:lvlJc w:val="left"/>
      <w:pPr>
        <w:ind w:left="2880" w:hanging="360"/>
      </w:pPr>
    </w:lvl>
    <w:lvl w:ilvl="4" w:tplc="AA90D932" w:tentative="1">
      <w:start w:val="1"/>
      <w:numFmt w:val="lowerLetter"/>
      <w:lvlText w:val="%5."/>
      <w:lvlJc w:val="left"/>
      <w:pPr>
        <w:ind w:left="3600" w:hanging="360"/>
      </w:pPr>
    </w:lvl>
    <w:lvl w:ilvl="5" w:tplc="DB085D00" w:tentative="1">
      <w:start w:val="1"/>
      <w:numFmt w:val="lowerRoman"/>
      <w:lvlText w:val="%6."/>
      <w:lvlJc w:val="right"/>
      <w:pPr>
        <w:ind w:left="4320" w:hanging="180"/>
      </w:pPr>
    </w:lvl>
    <w:lvl w:ilvl="6" w:tplc="3E56C5A2" w:tentative="1">
      <w:start w:val="1"/>
      <w:numFmt w:val="decimal"/>
      <w:lvlText w:val="%7."/>
      <w:lvlJc w:val="left"/>
      <w:pPr>
        <w:ind w:left="5040" w:hanging="360"/>
      </w:pPr>
    </w:lvl>
    <w:lvl w:ilvl="7" w:tplc="71540B6E" w:tentative="1">
      <w:start w:val="1"/>
      <w:numFmt w:val="lowerLetter"/>
      <w:lvlText w:val="%8."/>
      <w:lvlJc w:val="left"/>
      <w:pPr>
        <w:ind w:left="5760" w:hanging="360"/>
      </w:pPr>
    </w:lvl>
    <w:lvl w:ilvl="8" w:tplc="CA84BD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45FA3"/>
    <w:multiLevelType w:val="hybridMultilevel"/>
    <w:tmpl w:val="6A7807DA"/>
    <w:lvl w:ilvl="0" w:tplc="F93E5D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0ECD22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E02FDF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5C2D17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A1AD61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27E08A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6204EA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9CE551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FFAFE1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FB100A"/>
    <w:multiLevelType w:val="hybridMultilevel"/>
    <w:tmpl w:val="943AE752"/>
    <w:lvl w:ilvl="0" w:tplc="A672F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1E1A4C" w:tentative="1">
      <w:start w:val="1"/>
      <w:numFmt w:val="lowerLetter"/>
      <w:lvlText w:val="%2."/>
      <w:lvlJc w:val="left"/>
      <w:pPr>
        <w:ind w:left="1440" w:hanging="360"/>
      </w:pPr>
    </w:lvl>
    <w:lvl w:ilvl="2" w:tplc="515E19BE" w:tentative="1">
      <w:start w:val="1"/>
      <w:numFmt w:val="lowerRoman"/>
      <w:lvlText w:val="%3."/>
      <w:lvlJc w:val="right"/>
      <w:pPr>
        <w:ind w:left="2160" w:hanging="180"/>
      </w:pPr>
    </w:lvl>
    <w:lvl w:ilvl="3" w:tplc="F19C75F8" w:tentative="1">
      <w:start w:val="1"/>
      <w:numFmt w:val="decimal"/>
      <w:lvlText w:val="%4."/>
      <w:lvlJc w:val="left"/>
      <w:pPr>
        <w:ind w:left="2880" w:hanging="360"/>
      </w:pPr>
    </w:lvl>
    <w:lvl w:ilvl="4" w:tplc="25C8E2C4" w:tentative="1">
      <w:start w:val="1"/>
      <w:numFmt w:val="lowerLetter"/>
      <w:lvlText w:val="%5."/>
      <w:lvlJc w:val="left"/>
      <w:pPr>
        <w:ind w:left="3600" w:hanging="360"/>
      </w:pPr>
    </w:lvl>
    <w:lvl w:ilvl="5" w:tplc="031E17FE" w:tentative="1">
      <w:start w:val="1"/>
      <w:numFmt w:val="lowerRoman"/>
      <w:lvlText w:val="%6."/>
      <w:lvlJc w:val="right"/>
      <w:pPr>
        <w:ind w:left="4320" w:hanging="180"/>
      </w:pPr>
    </w:lvl>
    <w:lvl w:ilvl="6" w:tplc="D53869EC" w:tentative="1">
      <w:start w:val="1"/>
      <w:numFmt w:val="decimal"/>
      <w:lvlText w:val="%7."/>
      <w:lvlJc w:val="left"/>
      <w:pPr>
        <w:ind w:left="5040" w:hanging="360"/>
      </w:pPr>
    </w:lvl>
    <w:lvl w:ilvl="7" w:tplc="F97826F2" w:tentative="1">
      <w:start w:val="1"/>
      <w:numFmt w:val="lowerLetter"/>
      <w:lvlText w:val="%8."/>
      <w:lvlJc w:val="left"/>
      <w:pPr>
        <w:ind w:left="5760" w:hanging="360"/>
      </w:pPr>
    </w:lvl>
    <w:lvl w:ilvl="8" w:tplc="56DCBF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A660A7"/>
    <w:multiLevelType w:val="hybridMultilevel"/>
    <w:tmpl w:val="618C9712"/>
    <w:lvl w:ilvl="0" w:tplc="B7E4552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EA40172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5D2536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5346F2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D72D88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5FCCF0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EF892F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8215C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41A4EB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F21A9B"/>
    <w:multiLevelType w:val="hybridMultilevel"/>
    <w:tmpl w:val="B608BFC4"/>
    <w:lvl w:ilvl="0" w:tplc="D5B065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F008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78D19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6C2378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DD6FE4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E08A58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45EEF2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15C0F7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A187E0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5D155C"/>
    <w:multiLevelType w:val="hybridMultilevel"/>
    <w:tmpl w:val="3A7E4750"/>
    <w:lvl w:ilvl="0" w:tplc="8876BF90">
      <w:start w:val="1"/>
      <w:numFmt w:val="decimal"/>
      <w:lvlText w:val="%1."/>
      <w:lvlJc w:val="left"/>
      <w:pPr>
        <w:ind w:left="720" w:hanging="360"/>
      </w:pPr>
    </w:lvl>
    <w:lvl w:ilvl="1" w:tplc="8AB00402" w:tentative="1">
      <w:start w:val="1"/>
      <w:numFmt w:val="lowerLetter"/>
      <w:lvlText w:val="%2."/>
      <w:lvlJc w:val="left"/>
      <w:pPr>
        <w:ind w:left="1440" w:hanging="360"/>
      </w:pPr>
    </w:lvl>
    <w:lvl w:ilvl="2" w:tplc="300A68A8" w:tentative="1">
      <w:start w:val="1"/>
      <w:numFmt w:val="lowerRoman"/>
      <w:lvlText w:val="%3."/>
      <w:lvlJc w:val="right"/>
      <w:pPr>
        <w:ind w:left="2160" w:hanging="180"/>
      </w:pPr>
    </w:lvl>
    <w:lvl w:ilvl="3" w:tplc="6FB04200" w:tentative="1">
      <w:start w:val="1"/>
      <w:numFmt w:val="decimal"/>
      <w:lvlText w:val="%4."/>
      <w:lvlJc w:val="left"/>
      <w:pPr>
        <w:ind w:left="2880" w:hanging="360"/>
      </w:pPr>
    </w:lvl>
    <w:lvl w:ilvl="4" w:tplc="60401688" w:tentative="1">
      <w:start w:val="1"/>
      <w:numFmt w:val="lowerLetter"/>
      <w:lvlText w:val="%5."/>
      <w:lvlJc w:val="left"/>
      <w:pPr>
        <w:ind w:left="3600" w:hanging="360"/>
      </w:pPr>
    </w:lvl>
    <w:lvl w:ilvl="5" w:tplc="AD7C171A" w:tentative="1">
      <w:start w:val="1"/>
      <w:numFmt w:val="lowerRoman"/>
      <w:lvlText w:val="%6."/>
      <w:lvlJc w:val="right"/>
      <w:pPr>
        <w:ind w:left="4320" w:hanging="180"/>
      </w:pPr>
    </w:lvl>
    <w:lvl w:ilvl="6" w:tplc="C8CCF3F6" w:tentative="1">
      <w:start w:val="1"/>
      <w:numFmt w:val="decimal"/>
      <w:lvlText w:val="%7."/>
      <w:lvlJc w:val="left"/>
      <w:pPr>
        <w:ind w:left="5040" w:hanging="360"/>
      </w:pPr>
    </w:lvl>
    <w:lvl w:ilvl="7" w:tplc="BA002A34" w:tentative="1">
      <w:start w:val="1"/>
      <w:numFmt w:val="lowerLetter"/>
      <w:lvlText w:val="%8."/>
      <w:lvlJc w:val="left"/>
      <w:pPr>
        <w:ind w:left="5760" w:hanging="360"/>
      </w:pPr>
    </w:lvl>
    <w:lvl w:ilvl="8" w:tplc="6E040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FA707F"/>
    <w:multiLevelType w:val="hybridMultilevel"/>
    <w:tmpl w:val="0346FEC0"/>
    <w:lvl w:ilvl="0" w:tplc="7A56D34C">
      <w:start w:val="1"/>
      <w:numFmt w:val="decimal"/>
      <w:lvlText w:val="%1."/>
      <w:lvlJc w:val="left"/>
      <w:pPr>
        <w:ind w:left="720" w:hanging="360"/>
      </w:pPr>
    </w:lvl>
    <w:lvl w:ilvl="1" w:tplc="8E864BB2" w:tentative="1">
      <w:start w:val="1"/>
      <w:numFmt w:val="lowerLetter"/>
      <w:lvlText w:val="%2."/>
      <w:lvlJc w:val="left"/>
      <w:pPr>
        <w:ind w:left="1440" w:hanging="360"/>
      </w:pPr>
    </w:lvl>
    <w:lvl w:ilvl="2" w:tplc="71E26948" w:tentative="1">
      <w:start w:val="1"/>
      <w:numFmt w:val="lowerRoman"/>
      <w:lvlText w:val="%3."/>
      <w:lvlJc w:val="right"/>
      <w:pPr>
        <w:ind w:left="2160" w:hanging="180"/>
      </w:pPr>
    </w:lvl>
    <w:lvl w:ilvl="3" w:tplc="9160A79E" w:tentative="1">
      <w:start w:val="1"/>
      <w:numFmt w:val="decimal"/>
      <w:lvlText w:val="%4."/>
      <w:lvlJc w:val="left"/>
      <w:pPr>
        <w:ind w:left="2880" w:hanging="360"/>
      </w:pPr>
    </w:lvl>
    <w:lvl w:ilvl="4" w:tplc="0A907C54" w:tentative="1">
      <w:start w:val="1"/>
      <w:numFmt w:val="lowerLetter"/>
      <w:lvlText w:val="%5."/>
      <w:lvlJc w:val="left"/>
      <w:pPr>
        <w:ind w:left="3600" w:hanging="360"/>
      </w:pPr>
    </w:lvl>
    <w:lvl w:ilvl="5" w:tplc="47CA8A56" w:tentative="1">
      <w:start w:val="1"/>
      <w:numFmt w:val="lowerRoman"/>
      <w:lvlText w:val="%6."/>
      <w:lvlJc w:val="right"/>
      <w:pPr>
        <w:ind w:left="4320" w:hanging="180"/>
      </w:pPr>
    </w:lvl>
    <w:lvl w:ilvl="6" w:tplc="8228C4F8" w:tentative="1">
      <w:start w:val="1"/>
      <w:numFmt w:val="decimal"/>
      <w:lvlText w:val="%7."/>
      <w:lvlJc w:val="left"/>
      <w:pPr>
        <w:ind w:left="5040" w:hanging="360"/>
      </w:pPr>
    </w:lvl>
    <w:lvl w:ilvl="7" w:tplc="1A604424" w:tentative="1">
      <w:start w:val="1"/>
      <w:numFmt w:val="lowerLetter"/>
      <w:lvlText w:val="%8."/>
      <w:lvlJc w:val="left"/>
      <w:pPr>
        <w:ind w:left="5760" w:hanging="360"/>
      </w:pPr>
    </w:lvl>
    <w:lvl w:ilvl="8" w:tplc="7DC4647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524046">
    <w:abstractNumId w:val="26"/>
  </w:num>
  <w:num w:numId="2" w16cid:durableId="852956005">
    <w:abstractNumId w:val="19"/>
  </w:num>
  <w:num w:numId="3" w16cid:durableId="1191916295">
    <w:abstractNumId w:val="31"/>
  </w:num>
  <w:num w:numId="4" w16cid:durableId="455299983">
    <w:abstractNumId w:val="11"/>
  </w:num>
  <w:num w:numId="5" w16cid:durableId="1798836190">
    <w:abstractNumId w:val="1"/>
  </w:num>
  <w:num w:numId="6" w16cid:durableId="994063343">
    <w:abstractNumId w:val="20"/>
  </w:num>
  <w:num w:numId="7" w16cid:durableId="1070467261">
    <w:abstractNumId w:val="25"/>
  </w:num>
  <w:num w:numId="8" w16cid:durableId="1461075186">
    <w:abstractNumId w:val="7"/>
  </w:num>
  <w:num w:numId="9" w16cid:durableId="929702493">
    <w:abstractNumId w:val="4"/>
  </w:num>
  <w:num w:numId="10" w16cid:durableId="1036543888">
    <w:abstractNumId w:val="32"/>
  </w:num>
  <w:num w:numId="11" w16cid:durableId="69426105">
    <w:abstractNumId w:val="27"/>
  </w:num>
  <w:num w:numId="12" w16cid:durableId="662006657">
    <w:abstractNumId w:val="21"/>
  </w:num>
  <w:num w:numId="13" w16cid:durableId="1732923092">
    <w:abstractNumId w:val="8"/>
  </w:num>
  <w:num w:numId="14" w16cid:durableId="2088190107">
    <w:abstractNumId w:val="0"/>
  </w:num>
  <w:num w:numId="15" w16cid:durableId="1441222926">
    <w:abstractNumId w:val="5"/>
  </w:num>
  <w:num w:numId="16" w16cid:durableId="982848898">
    <w:abstractNumId w:val="3"/>
  </w:num>
  <w:num w:numId="17" w16cid:durableId="621762596">
    <w:abstractNumId w:val="16"/>
  </w:num>
  <w:num w:numId="18" w16cid:durableId="447772974">
    <w:abstractNumId w:val="29"/>
  </w:num>
  <w:num w:numId="19" w16cid:durableId="307587869">
    <w:abstractNumId w:val="18"/>
  </w:num>
  <w:num w:numId="20" w16cid:durableId="940186922">
    <w:abstractNumId w:val="23"/>
  </w:num>
  <w:num w:numId="21" w16cid:durableId="1089961157">
    <w:abstractNumId w:val="22"/>
  </w:num>
  <w:num w:numId="22" w16cid:durableId="221260520">
    <w:abstractNumId w:val="6"/>
  </w:num>
  <w:num w:numId="23" w16cid:durableId="1795980267">
    <w:abstractNumId w:val="28"/>
  </w:num>
  <w:num w:numId="24" w16cid:durableId="108286843">
    <w:abstractNumId w:val="13"/>
  </w:num>
  <w:num w:numId="25" w16cid:durableId="907419078">
    <w:abstractNumId w:val="24"/>
  </w:num>
  <w:num w:numId="26" w16cid:durableId="1769081866">
    <w:abstractNumId w:val="17"/>
  </w:num>
  <w:num w:numId="27" w16cid:durableId="730225878">
    <w:abstractNumId w:val="12"/>
  </w:num>
  <w:num w:numId="28" w16cid:durableId="728504578">
    <w:abstractNumId w:val="9"/>
  </w:num>
  <w:num w:numId="29" w16cid:durableId="1608468964">
    <w:abstractNumId w:val="30"/>
  </w:num>
  <w:num w:numId="30" w16cid:durableId="1247307026">
    <w:abstractNumId w:val="14"/>
  </w:num>
  <w:num w:numId="31" w16cid:durableId="426197856">
    <w:abstractNumId w:val="2"/>
  </w:num>
  <w:num w:numId="32" w16cid:durableId="81994118">
    <w:abstractNumId w:val="15"/>
  </w:num>
  <w:num w:numId="33" w16cid:durableId="5718901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607"/>
    <w:rsid w:val="000338C3"/>
    <w:rsid w:val="0003611B"/>
    <w:rsid w:val="00045BD1"/>
    <w:rsid w:val="000464E8"/>
    <w:rsid w:val="00046C45"/>
    <w:rsid w:val="000503B2"/>
    <w:rsid w:val="0006046B"/>
    <w:rsid w:val="00062E61"/>
    <w:rsid w:val="00073707"/>
    <w:rsid w:val="000767EC"/>
    <w:rsid w:val="00081B55"/>
    <w:rsid w:val="00084929"/>
    <w:rsid w:val="00084D35"/>
    <w:rsid w:val="00087B0A"/>
    <w:rsid w:val="000903D6"/>
    <w:rsid w:val="000914B0"/>
    <w:rsid w:val="00097129"/>
    <w:rsid w:val="000A4D7F"/>
    <w:rsid w:val="000A64ED"/>
    <w:rsid w:val="000B246E"/>
    <w:rsid w:val="000C0ABD"/>
    <w:rsid w:val="000C20DC"/>
    <w:rsid w:val="000C4B63"/>
    <w:rsid w:val="000D53A3"/>
    <w:rsid w:val="000D6F8D"/>
    <w:rsid w:val="000E785E"/>
    <w:rsid w:val="000F1EE2"/>
    <w:rsid w:val="000F6673"/>
    <w:rsid w:val="00117E9F"/>
    <w:rsid w:val="00122C15"/>
    <w:rsid w:val="001236CA"/>
    <w:rsid w:val="00125958"/>
    <w:rsid w:val="00126F8D"/>
    <w:rsid w:val="00136565"/>
    <w:rsid w:val="00143715"/>
    <w:rsid w:val="00143D79"/>
    <w:rsid w:val="00152EC0"/>
    <w:rsid w:val="00157C12"/>
    <w:rsid w:val="00160452"/>
    <w:rsid w:val="00171674"/>
    <w:rsid w:val="00172604"/>
    <w:rsid w:val="001726E5"/>
    <w:rsid w:val="00176989"/>
    <w:rsid w:val="0017792F"/>
    <w:rsid w:val="00177B85"/>
    <w:rsid w:val="0018041C"/>
    <w:rsid w:val="0018401C"/>
    <w:rsid w:val="00195F4B"/>
    <w:rsid w:val="0019608D"/>
    <w:rsid w:val="00197ADC"/>
    <w:rsid w:val="001A3035"/>
    <w:rsid w:val="001A6E83"/>
    <w:rsid w:val="001A7879"/>
    <w:rsid w:val="001B2173"/>
    <w:rsid w:val="001C1B00"/>
    <w:rsid w:val="001C5CD8"/>
    <w:rsid w:val="001C7F90"/>
    <w:rsid w:val="001D0844"/>
    <w:rsid w:val="001D388B"/>
    <w:rsid w:val="001D391F"/>
    <w:rsid w:val="001E48AE"/>
    <w:rsid w:val="001E7C5A"/>
    <w:rsid w:val="002007C1"/>
    <w:rsid w:val="00206582"/>
    <w:rsid w:val="00207DE7"/>
    <w:rsid w:val="0021308B"/>
    <w:rsid w:val="00224D7E"/>
    <w:rsid w:val="00250249"/>
    <w:rsid w:val="00254690"/>
    <w:rsid w:val="00264E79"/>
    <w:rsid w:val="00273D8A"/>
    <w:rsid w:val="00283C72"/>
    <w:rsid w:val="002B0C6A"/>
    <w:rsid w:val="002B0E2D"/>
    <w:rsid w:val="002C1BF8"/>
    <w:rsid w:val="002C60B4"/>
    <w:rsid w:val="002D2072"/>
    <w:rsid w:val="002D60DD"/>
    <w:rsid w:val="002D7AB8"/>
    <w:rsid w:val="002E1DFD"/>
    <w:rsid w:val="002E4A6D"/>
    <w:rsid w:val="002E7719"/>
    <w:rsid w:val="002F1B69"/>
    <w:rsid w:val="002F583F"/>
    <w:rsid w:val="002F6CAF"/>
    <w:rsid w:val="00305C50"/>
    <w:rsid w:val="0030641B"/>
    <w:rsid w:val="003153B9"/>
    <w:rsid w:val="0031633F"/>
    <w:rsid w:val="00320910"/>
    <w:rsid w:val="003245CA"/>
    <w:rsid w:val="003262AE"/>
    <w:rsid w:val="0033062C"/>
    <w:rsid w:val="00336BF3"/>
    <w:rsid w:val="003448E9"/>
    <w:rsid w:val="0035286E"/>
    <w:rsid w:val="00354670"/>
    <w:rsid w:val="00354980"/>
    <w:rsid w:val="00357B46"/>
    <w:rsid w:val="00362DE5"/>
    <w:rsid w:val="0036421A"/>
    <w:rsid w:val="003643C9"/>
    <w:rsid w:val="00365003"/>
    <w:rsid w:val="00365162"/>
    <w:rsid w:val="00370367"/>
    <w:rsid w:val="003718ED"/>
    <w:rsid w:val="00374D67"/>
    <w:rsid w:val="00384150"/>
    <w:rsid w:val="00390B87"/>
    <w:rsid w:val="00391AB8"/>
    <w:rsid w:val="003A0119"/>
    <w:rsid w:val="003A5E2A"/>
    <w:rsid w:val="003A9C9D"/>
    <w:rsid w:val="003B01C7"/>
    <w:rsid w:val="003B1F64"/>
    <w:rsid w:val="003B2455"/>
    <w:rsid w:val="003C1D3D"/>
    <w:rsid w:val="003D379C"/>
    <w:rsid w:val="003D7938"/>
    <w:rsid w:val="003E0DCA"/>
    <w:rsid w:val="00402AC4"/>
    <w:rsid w:val="004034CB"/>
    <w:rsid w:val="004046DB"/>
    <w:rsid w:val="00410D91"/>
    <w:rsid w:val="00412767"/>
    <w:rsid w:val="004146FE"/>
    <w:rsid w:val="00422D51"/>
    <w:rsid w:val="00425D97"/>
    <w:rsid w:val="00433EA6"/>
    <w:rsid w:val="004424CE"/>
    <w:rsid w:val="004463A6"/>
    <w:rsid w:val="00450F5A"/>
    <w:rsid w:val="004545B5"/>
    <w:rsid w:val="00454949"/>
    <w:rsid w:val="00456ABE"/>
    <w:rsid w:val="00457542"/>
    <w:rsid w:val="004610B9"/>
    <w:rsid w:val="004624F1"/>
    <w:rsid w:val="00467A46"/>
    <w:rsid w:val="00475FAA"/>
    <w:rsid w:val="004914AC"/>
    <w:rsid w:val="00491E06"/>
    <w:rsid w:val="00497D7B"/>
    <w:rsid w:val="004A0411"/>
    <w:rsid w:val="004A2F75"/>
    <w:rsid w:val="004A42F0"/>
    <w:rsid w:val="004C0269"/>
    <w:rsid w:val="004C1E7A"/>
    <w:rsid w:val="004C3148"/>
    <w:rsid w:val="004C65E2"/>
    <w:rsid w:val="004D508F"/>
    <w:rsid w:val="004E19CC"/>
    <w:rsid w:val="004E6300"/>
    <w:rsid w:val="00511C2C"/>
    <w:rsid w:val="005157A9"/>
    <w:rsid w:val="0052068E"/>
    <w:rsid w:val="005364E2"/>
    <w:rsid w:val="00536E70"/>
    <w:rsid w:val="005424D0"/>
    <w:rsid w:val="0054398B"/>
    <w:rsid w:val="005563CE"/>
    <w:rsid w:val="00563866"/>
    <w:rsid w:val="0056534D"/>
    <w:rsid w:val="00570607"/>
    <w:rsid w:val="0057201F"/>
    <w:rsid w:val="00572536"/>
    <w:rsid w:val="00573529"/>
    <w:rsid w:val="00582893"/>
    <w:rsid w:val="00582AFA"/>
    <w:rsid w:val="00590385"/>
    <w:rsid w:val="005918D0"/>
    <w:rsid w:val="005924C2"/>
    <w:rsid w:val="00593286"/>
    <w:rsid w:val="00594A6A"/>
    <w:rsid w:val="005A7E97"/>
    <w:rsid w:val="005E052B"/>
    <w:rsid w:val="005E32C4"/>
    <w:rsid w:val="005E3492"/>
    <w:rsid w:val="005E6E80"/>
    <w:rsid w:val="005F2AE0"/>
    <w:rsid w:val="005F5831"/>
    <w:rsid w:val="005F651A"/>
    <w:rsid w:val="006012AB"/>
    <w:rsid w:val="006058B7"/>
    <w:rsid w:val="00612FFB"/>
    <w:rsid w:val="00617943"/>
    <w:rsid w:val="006241AF"/>
    <w:rsid w:val="00631ABA"/>
    <w:rsid w:val="006428E9"/>
    <w:rsid w:val="00663ACE"/>
    <w:rsid w:val="00671D13"/>
    <w:rsid w:val="00682CC0"/>
    <w:rsid w:val="006967D9"/>
    <w:rsid w:val="00697044"/>
    <w:rsid w:val="006A568D"/>
    <w:rsid w:val="006B2870"/>
    <w:rsid w:val="006B2E62"/>
    <w:rsid w:val="006C1090"/>
    <w:rsid w:val="006D1597"/>
    <w:rsid w:val="006D6F61"/>
    <w:rsid w:val="006D743C"/>
    <w:rsid w:val="006E711D"/>
    <w:rsid w:val="006F022B"/>
    <w:rsid w:val="006F256D"/>
    <w:rsid w:val="006F27B2"/>
    <w:rsid w:val="006F5EEA"/>
    <w:rsid w:val="00701243"/>
    <w:rsid w:val="007034C2"/>
    <w:rsid w:val="00705929"/>
    <w:rsid w:val="00716B64"/>
    <w:rsid w:val="00733B75"/>
    <w:rsid w:val="0074254A"/>
    <w:rsid w:val="00743A11"/>
    <w:rsid w:val="007446EE"/>
    <w:rsid w:val="007504D8"/>
    <w:rsid w:val="007533B3"/>
    <w:rsid w:val="00760660"/>
    <w:rsid w:val="00761B2E"/>
    <w:rsid w:val="00763673"/>
    <w:rsid w:val="0076646D"/>
    <w:rsid w:val="007733B3"/>
    <w:rsid w:val="00773D1D"/>
    <w:rsid w:val="00776135"/>
    <w:rsid w:val="00781464"/>
    <w:rsid w:val="00784BB2"/>
    <w:rsid w:val="007A0FB3"/>
    <w:rsid w:val="007A2554"/>
    <w:rsid w:val="007A5C11"/>
    <w:rsid w:val="007A756B"/>
    <w:rsid w:val="007A786F"/>
    <w:rsid w:val="007A79F8"/>
    <w:rsid w:val="007B2E13"/>
    <w:rsid w:val="007C255E"/>
    <w:rsid w:val="007C662F"/>
    <w:rsid w:val="007E2341"/>
    <w:rsid w:val="00805507"/>
    <w:rsid w:val="00806022"/>
    <w:rsid w:val="0083276D"/>
    <w:rsid w:val="008347E2"/>
    <w:rsid w:val="00841741"/>
    <w:rsid w:val="00850B56"/>
    <w:rsid w:val="00853F3C"/>
    <w:rsid w:val="00854E8B"/>
    <w:rsid w:val="00862DC4"/>
    <w:rsid w:val="00872803"/>
    <w:rsid w:val="00875B41"/>
    <w:rsid w:val="00886BDF"/>
    <w:rsid w:val="00890C95"/>
    <w:rsid w:val="0089397B"/>
    <w:rsid w:val="008A1E45"/>
    <w:rsid w:val="008B1F57"/>
    <w:rsid w:val="008B261C"/>
    <w:rsid w:val="008B2D81"/>
    <w:rsid w:val="008B4692"/>
    <w:rsid w:val="008C0713"/>
    <w:rsid w:val="008D6F90"/>
    <w:rsid w:val="008E31C7"/>
    <w:rsid w:val="008E340F"/>
    <w:rsid w:val="008E7498"/>
    <w:rsid w:val="00900000"/>
    <w:rsid w:val="00914E8E"/>
    <w:rsid w:val="00934F50"/>
    <w:rsid w:val="009567F6"/>
    <w:rsid w:val="00957134"/>
    <w:rsid w:val="00981438"/>
    <w:rsid w:val="00987F96"/>
    <w:rsid w:val="009931F3"/>
    <w:rsid w:val="009945A9"/>
    <w:rsid w:val="009B1E47"/>
    <w:rsid w:val="009C4509"/>
    <w:rsid w:val="009E2C52"/>
    <w:rsid w:val="009E7CFF"/>
    <w:rsid w:val="009F3F42"/>
    <w:rsid w:val="009F53A1"/>
    <w:rsid w:val="00A0157B"/>
    <w:rsid w:val="00A1031E"/>
    <w:rsid w:val="00A1074E"/>
    <w:rsid w:val="00A109DC"/>
    <w:rsid w:val="00A1137E"/>
    <w:rsid w:val="00A13482"/>
    <w:rsid w:val="00A20C30"/>
    <w:rsid w:val="00A2290F"/>
    <w:rsid w:val="00A25FAA"/>
    <w:rsid w:val="00A33305"/>
    <w:rsid w:val="00A43D96"/>
    <w:rsid w:val="00A44B0C"/>
    <w:rsid w:val="00A47737"/>
    <w:rsid w:val="00A47CA8"/>
    <w:rsid w:val="00A63DB7"/>
    <w:rsid w:val="00A66DAC"/>
    <w:rsid w:val="00A74310"/>
    <w:rsid w:val="00A83B49"/>
    <w:rsid w:val="00A90231"/>
    <w:rsid w:val="00A9253C"/>
    <w:rsid w:val="00A976DD"/>
    <w:rsid w:val="00A97D82"/>
    <w:rsid w:val="00AA7F19"/>
    <w:rsid w:val="00AB4D8D"/>
    <w:rsid w:val="00AC00CD"/>
    <w:rsid w:val="00AC38AB"/>
    <w:rsid w:val="00AC79C1"/>
    <w:rsid w:val="00AD0A85"/>
    <w:rsid w:val="00AE66F0"/>
    <w:rsid w:val="00AF24EF"/>
    <w:rsid w:val="00AF630C"/>
    <w:rsid w:val="00B04BBA"/>
    <w:rsid w:val="00B04C62"/>
    <w:rsid w:val="00B147C4"/>
    <w:rsid w:val="00B15EE6"/>
    <w:rsid w:val="00B1793C"/>
    <w:rsid w:val="00B17A84"/>
    <w:rsid w:val="00B2561F"/>
    <w:rsid w:val="00B37F55"/>
    <w:rsid w:val="00B433E8"/>
    <w:rsid w:val="00B43E69"/>
    <w:rsid w:val="00B53F8F"/>
    <w:rsid w:val="00B57132"/>
    <w:rsid w:val="00B631B2"/>
    <w:rsid w:val="00B71DEF"/>
    <w:rsid w:val="00B71E2B"/>
    <w:rsid w:val="00B800AD"/>
    <w:rsid w:val="00B82A46"/>
    <w:rsid w:val="00B87786"/>
    <w:rsid w:val="00B90A66"/>
    <w:rsid w:val="00B93DF9"/>
    <w:rsid w:val="00BA6E05"/>
    <w:rsid w:val="00BA72CE"/>
    <w:rsid w:val="00BB049B"/>
    <w:rsid w:val="00BB28F1"/>
    <w:rsid w:val="00BC58D0"/>
    <w:rsid w:val="00BD0229"/>
    <w:rsid w:val="00BD0BCC"/>
    <w:rsid w:val="00BD3B15"/>
    <w:rsid w:val="00BE245B"/>
    <w:rsid w:val="00BE3982"/>
    <w:rsid w:val="00BF011D"/>
    <w:rsid w:val="00BF34EE"/>
    <w:rsid w:val="00BF706A"/>
    <w:rsid w:val="00C12637"/>
    <w:rsid w:val="00C15043"/>
    <w:rsid w:val="00C26CC4"/>
    <w:rsid w:val="00C27831"/>
    <w:rsid w:val="00C35926"/>
    <w:rsid w:val="00C40279"/>
    <w:rsid w:val="00C40467"/>
    <w:rsid w:val="00C43FC5"/>
    <w:rsid w:val="00C44970"/>
    <w:rsid w:val="00C45CD4"/>
    <w:rsid w:val="00C55190"/>
    <w:rsid w:val="00C573D6"/>
    <w:rsid w:val="00C62510"/>
    <w:rsid w:val="00C7313A"/>
    <w:rsid w:val="00C76A29"/>
    <w:rsid w:val="00C774F9"/>
    <w:rsid w:val="00C91A15"/>
    <w:rsid w:val="00C9579F"/>
    <w:rsid w:val="00C978AD"/>
    <w:rsid w:val="00CB06D7"/>
    <w:rsid w:val="00CB5F1A"/>
    <w:rsid w:val="00CC2C4A"/>
    <w:rsid w:val="00CD1A07"/>
    <w:rsid w:val="00CE72FB"/>
    <w:rsid w:val="00CF198B"/>
    <w:rsid w:val="00CF5D47"/>
    <w:rsid w:val="00D116D8"/>
    <w:rsid w:val="00D15893"/>
    <w:rsid w:val="00D34967"/>
    <w:rsid w:val="00D379C1"/>
    <w:rsid w:val="00D451E7"/>
    <w:rsid w:val="00D540BD"/>
    <w:rsid w:val="00D61D1D"/>
    <w:rsid w:val="00D74453"/>
    <w:rsid w:val="00D92BA3"/>
    <w:rsid w:val="00DA0C76"/>
    <w:rsid w:val="00DA6739"/>
    <w:rsid w:val="00DA72F4"/>
    <w:rsid w:val="00DB218D"/>
    <w:rsid w:val="00DB250E"/>
    <w:rsid w:val="00DB5D40"/>
    <w:rsid w:val="00DC6A63"/>
    <w:rsid w:val="00DC7281"/>
    <w:rsid w:val="00DD36F6"/>
    <w:rsid w:val="00DF3E8C"/>
    <w:rsid w:val="00DF7A67"/>
    <w:rsid w:val="00E041EB"/>
    <w:rsid w:val="00E04B16"/>
    <w:rsid w:val="00E053D8"/>
    <w:rsid w:val="00E05FFD"/>
    <w:rsid w:val="00E22414"/>
    <w:rsid w:val="00E26FEC"/>
    <w:rsid w:val="00E27196"/>
    <w:rsid w:val="00E278ED"/>
    <w:rsid w:val="00E30D47"/>
    <w:rsid w:val="00E343EE"/>
    <w:rsid w:val="00E41104"/>
    <w:rsid w:val="00E546FF"/>
    <w:rsid w:val="00E565F5"/>
    <w:rsid w:val="00E570B0"/>
    <w:rsid w:val="00E63B43"/>
    <w:rsid w:val="00E74D6E"/>
    <w:rsid w:val="00E84655"/>
    <w:rsid w:val="00E84E58"/>
    <w:rsid w:val="00E8779F"/>
    <w:rsid w:val="00EA01B2"/>
    <w:rsid w:val="00EA18CF"/>
    <w:rsid w:val="00EA2D5C"/>
    <w:rsid w:val="00EA695D"/>
    <w:rsid w:val="00EA6AA5"/>
    <w:rsid w:val="00EA780C"/>
    <w:rsid w:val="00EB1264"/>
    <w:rsid w:val="00EB5DC9"/>
    <w:rsid w:val="00EC42B0"/>
    <w:rsid w:val="00EC56B5"/>
    <w:rsid w:val="00ED09A8"/>
    <w:rsid w:val="00ED6F2A"/>
    <w:rsid w:val="00EE173A"/>
    <w:rsid w:val="00EE18C5"/>
    <w:rsid w:val="00EF55C8"/>
    <w:rsid w:val="00EF664A"/>
    <w:rsid w:val="00F12559"/>
    <w:rsid w:val="00F12A4F"/>
    <w:rsid w:val="00F147AA"/>
    <w:rsid w:val="00F2355C"/>
    <w:rsid w:val="00F26513"/>
    <w:rsid w:val="00F30DFE"/>
    <w:rsid w:val="00F54F02"/>
    <w:rsid w:val="00F62898"/>
    <w:rsid w:val="00F62A73"/>
    <w:rsid w:val="00F65AEC"/>
    <w:rsid w:val="00F7294B"/>
    <w:rsid w:val="00F72ACB"/>
    <w:rsid w:val="00F84055"/>
    <w:rsid w:val="00F8408F"/>
    <w:rsid w:val="00F84436"/>
    <w:rsid w:val="00F92913"/>
    <w:rsid w:val="00F96F4B"/>
    <w:rsid w:val="00F97437"/>
    <w:rsid w:val="00FA512D"/>
    <w:rsid w:val="00FA5B82"/>
    <w:rsid w:val="00FA6EE2"/>
    <w:rsid w:val="00FD0087"/>
    <w:rsid w:val="01E7FF6C"/>
    <w:rsid w:val="02600B1A"/>
    <w:rsid w:val="029B9BF3"/>
    <w:rsid w:val="02B495D5"/>
    <w:rsid w:val="03EF43C2"/>
    <w:rsid w:val="042CB121"/>
    <w:rsid w:val="06F2631A"/>
    <w:rsid w:val="07499A6A"/>
    <w:rsid w:val="07D126A6"/>
    <w:rsid w:val="08115B86"/>
    <w:rsid w:val="0907D51A"/>
    <w:rsid w:val="09A00B58"/>
    <w:rsid w:val="09C014D9"/>
    <w:rsid w:val="0A0F3096"/>
    <w:rsid w:val="0A706F9B"/>
    <w:rsid w:val="0AC735A3"/>
    <w:rsid w:val="0ADA2A5F"/>
    <w:rsid w:val="0C4122B6"/>
    <w:rsid w:val="0DBC5B30"/>
    <w:rsid w:val="0E93AE58"/>
    <w:rsid w:val="0FFE285B"/>
    <w:rsid w:val="106EC91C"/>
    <w:rsid w:val="119192AF"/>
    <w:rsid w:val="12516369"/>
    <w:rsid w:val="1271D440"/>
    <w:rsid w:val="12FBB107"/>
    <w:rsid w:val="1303F747"/>
    <w:rsid w:val="131F8256"/>
    <w:rsid w:val="14311591"/>
    <w:rsid w:val="153939A2"/>
    <w:rsid w:val="15578881"/>
    <w:rsid w:val="158D5CDD"/>
    <w:rsid w:val="15D007A4"/>
    <w:rsid w:val="15DEFC97"/>
    <w:rsid w:val="1790B38D"/>
    <w:rsid w:val="195F78EF"/>
    <w:rsid w:val="1997B6AA"/>
    <w:rsid w:val="19D9AC60"/>
    <w:rsid w:val="1A36C3C4"/>
    <w:rsid w:val="1AC41842"/>
    <w:rsid w:val="1B717D7A"/>
    <w:rsid w:val="1BBC6222"/>
    <w:rsid w:val="1CA6073A"/>
    <w:rsid w:val="1CE9162F"/>
    <w:rsid w:val="1D13F773"/>
    <w:rsid w:val="1D4EACA0"/>
    <w:rsid w:val="1D73EF80"/>
    <w:rsid w:val="1EF52FCE"/>
    <w:rsid w:val="1F446752"/>
    <w:rsid w:val="1F5B0D5F"/>
    <w:rsid w:val="1F5BF8AF"/>
    <w:rsid w:val="1F826F9D"/>
    <w:rsid w:val="1FD5B944"/>
    <w:rsid w:val="1FDBB013"/>
    <w:rsid w:val="2009BCD9"/>
    <w:rsid w:val="20D48CCC"/>
    <w:rsid w:val="2126F7F1"/>
    <w:rsid w:val="21577545"/>
    <w:rsid w:val="223ED73F"/>
    <w:rsid w:val="225CCD96"/>
    <w:rsid w:val="22656D9A"/>
    <w:rsid w:val="23462B63"/>
    <w:rsid w:val="23503F02"/>
    <w:rsid w:val="23698A54"/>
    <w:rsid w:val="244B1713"/>
    <w:rsid w:val="248DF740"/>
    <w:rsid w:val="25B6954C"/>
    <w:rsid w:val="25CE7EEF"/>
    <w:rsid w:val="2646A392"/>
    <w:rsid w:val="26938AFD"/>
    <w:rsid w:val="278E425D"/>
    <w:rsid w:val="27F69683"/>
    <w:rsid w:val="28FA3B22"/>
    <w:rsid w:val="291B5CF2"/>
    <w:rsid w:val="29288555"/>
    <w:rsid w:val="2980E2FB"/>
    <w:rsid w:val="298F2DB8"/>
    <w:rsid w:val="2A0CC4DD"/>
    <w:rsid w:val="2AABCB83"/>
    <w:rsid w:val="2AB28DAF"/>
    <w:rsid w:val="2BAE0BBD"/>
    <w:rsid w:val="2C5D1249"/>
    <w:rsid w:val="2CF56B88"/>
    <w:rsid w:val="2D26039F"/>
    <w:rsid w:val="2DE7C3F0"/>
    <w:rsid w:val="2F487796"/>
    <w:rsid w:val="2FEE7921"/>
    <w:rsid w:val="33EF2F99"/>
    <w:rsid w:val="33FC92E9"/>
    <w:rsid w:val="3449DC6A"/>
    <w:rsid w:val="36441EAE"/>
    <w:rsid w:val="36AD689B"/>
    <w:rsid w:val="3783016B"/>
    <w:rsid w:val="37D93B6D"/>
    <w:rsid w:val="381DBD7A"/>
    <w:rsid w:val="38F88B34"/>
    <w:rsid w:val="3B9BD43A"/>
    <w:rsid w:val="3C147959"/>
    <w:rsid w:val="3C242E52"/>
    <w:rsid w:val="3C4517D9"/>
    <w:rsid w:val="3C78F394"/>
    <w:rsid w:val="3D1A7AE1"/>
    <w:rsid w:val="3D3C9691"/>
    <w:rsid w:val="3E2C4499"/>
    <w:rsid w:val="4009D8C5"/>
    <w:rsid w:val="405E08AC"/>
    <w:rsid w:val="4140016C"/>
    <w:rsid w:val="41476324"/>
    <w:rsid w:val="4205B279"/>
    <w:rsid w:val="424BBD4F"/>
    <w:rsid w:val="42CE5D6F"/>
    <w:rsid w:val="42FD5DA5"/>
    <w:rsid w:val="430160EF"/>
    <w:rsid w:val="43175136"/>
    <w:rsid w:val="432C9216"/>
    <w:rsid w:val="437F1718"/>
    <w:rsid w:val="439006E4"/>
    <w:rsid w:val="43BC0AA8"/>
    <w:rsid w:val="444FAB99"/>
    <w:rsid w:val="451BAAE3"/>
    <w:rsid w:val="45C76B63"/>
    <w:rsid w:val="4643FBE3"/>
    <w:rsid w:val="46CDEB5C"/>
    <w:rsid w:val="47009032"/>
    <w:rsid w:val="471E7D20"/>
    <w:rsid w:val="479ECE76"/>
    <w:rsid w:val="48198D54"/>
    <w:rsid w:val="48C03433"/>
    <w:rsid w:val="4947DC66"/>
    <w:rsid w:val="49FE5D8D"/>
    <w:rsid w:val="4A25CC9F"/>
    <w:rsid w:val="4ADEB7D3"/>
    <w:rsid w:val="4AEC2714"/>
    <w:rsid w:val="4B27A71C"/>
    <w:rsid w:val="4B397201"/>
    <w:rsid w:val="4B756F38"/>
    <w:rsid w:val="4B9C4F69"/>
    <w:rsid w:val="4CE29C78"/>
    <w:rsid w:val="4DDA1D00"/>
    <w:rsid w:val="4E209C14"/>
    <w:rsid w:val="4EB5EE5F"/>
    <w:rsid w:val="4ED5D345"/>
    <w:rsid w:val="4EEB3C73"/>
    <w:rsid w:val="4F4FB4B3"/>
    <w:rsid w:val="4F88326A"/>
    <w:rsid w:val="5076DEB4"/>
    <w:rsid w:val="515A5A8E"/>
    <w:rsid w:val="515E086E"/>
    <w:rsid w:val="51985464"/>
    <w:rsid w:val="51D356F2"/>
    <w:rsid w:val="52433C7F"/>
    <w:rsid w:val="53459510"/>
    <w:rsid w:val="53CD2A29"/>
    <w:rsid w:val="560A7D1D"/>
    <w:rsid w:val="5670704E"/>
    <w:rsid w:val="56CF1182"/>
    <w:rsid w:val="56DF4234"/>
    <w:rsid w:val="5781429F"/>
    <w:rsid w:val="57FC52E4"/>
    <w:rsid w:val="58234E61"/>
    <w:rsid w:val="58F969CD"/>
    <w:rsid w:val="5953A06A"/>
    <w:rsid w:val="5A488D97"/>
    <w:rsid w:val="5B3FBA3E"/>
    <w:rsid w:val="5BEEDC67"/>
    <w:rsid w:val="5C2E1C11"/>
    <w:rsid w:val="5CB45D05"/>
    <w:rsid w:val="5DA38FC7"/>
    <w:rsid w:val="5EDB8EA0"/>
    <w:rsid w:val="5F13A816"/>
    <w:rsid w:val="60998E95"/>
    <w:rsid w:val="60A8A26A"/>
    <w:rsid w:val="6216F566"/>
    <w:rsid w:val="63702D6E"/>
    <w:rsid w:val="64192145"/>
    <w:rsid w:val="64D71BFE"/>
    <w:rsid w:val="65738777"/>
    <w:rsid w:val="65FD2A81"/>
    <w:rsid w:val="66741391"/>
    <w:rsid w:val="66AACE84"/>
    <w:rsid w:val="68165F1F"/>
    <w:rsid w:val="6830CC5D"/>
    <w:rsid w:val="6862C9AC"/>
    <w:rsid w:val="6981A814"/>
    <w:rsid w:val="69E46930"/>
    <w:rsid w:val="69F965D7"/>
    <w:rsid w:val="6B2D25D4"/>
    <w:rsid w:val="6B8539A8"/>
    <w:rsid w:val="6BB4C4DD"/>
    <w:rsid w:val="6C7B2A71"/>
    <w:rsid w:val="6CA73D5F"/>
    <w:rsid w:val="6CF4AD23"/>
    <w:rsid w:val="6D378557"/>
    <w:rsid w:val="6D5AFDE9"/>
    <w:rsid w:val="6E163CF1"/>
    <w:rsid w:val="7022C729"/>
    <w:rsid w:val="709E5F19"/>
    <w:rsid w:val="70A52FB8"/>
    <w:rsid w:val="718EB768"/>
    <w:rsid w:val="71B94CEC"/>
    <w:rsid w:val="72937E47"/>
    <w:rsid w:val="73C6CB57"/>
    <w:rsid w:val="7429F245"/>
    <w:rsid w:val="745F8F18"/>
    <w:rsid w:val="74A608B5"/>
    <w:rsid w:val="76ABFBC9"/>
    <w:rsid w:val="77AE10B3"/>
    <w:rsid w:val="78183DFD"/>
    <w:rsid w:val="781A98C4"/>
    <w:rsid w:val="79304A76"/>
    <w:rsid w:val="795A2E7D"/>
    <w:rsid w:val="798C4C34"/>
    <w:rsid w:val="7ADC61BA"/>
    <w:rsid w:val="7AFEB172"/>
    <w:rsid w:val="7B0BAD12"/>
    <w:rsid w:val="7B967F49"/>
    <w:rsid w:val="7D8ED7D4"/>
    <w:rsid w:val="7D94CD30"/>
    <w:rsid w:val="7D97FAC7"/>
    <w:rsid w:val="7E34D66D"/>
    <w:rsid w:val="7E72D1E8"/>
    <w:rsid w:val="7EAA7276"/>
    <w:rsid w:val="7EEE68B2"/>
    <w:rsid w:val="7F2CC316"/>
    <w:rsid w:val="7F5DE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CF31F"/>
  <w15:chartTrackingRefBased/>
  <w15:docId w15:val="{94653EDE-7655-432A-BE8F-19AF0AA2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aragraffRhestr">
    <w:name w:val="List Paragraph"/>
    <w:basedOn w:val="Normal"/>
    <w:uiPriority w:val="34"/>
    <w:qFormat/>
    <w:rsid w:val="00F7294B"/>
    <w:pPr>
      <w:ind w:left="720"/>
      <w:contextualSpacing/>
    </w:pPr>
  </w:style>
  <w:style w:type="character" w:styleId="Hyperddolen">
    <w:name w:val="Hyperlink"/>
    <w:basedOn w:val="FfontParagraffDdiofyn"/>
    <w:uiPriority w:val="99"/>
    <w:unhideWhenUsed/>
    <w:rsid w:val="00197ADC"/>
    <w:rPr>
      <w:color w:val="0563C1" w:themeColor="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6428E9"/>
    <w:rPr>
      <w:color w:val="605E5C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5364E2"/>
    <w:rPr>
      <w:color w:val="954F72" w:themeColor="followedHyperlink"/>
      <w:u w:val="single"/>
    </w:rPr>
  </w:style>
  <w:style w:type="paragraph" w:styleId="Pennyn">
    <w:name w:val="header"/>
    <w:basedOn w:val="Normal"/>
    <w:link w:val="PennynNod"/>
    <w:uiPriority w:val="99"/>
    <w:unhideWhenUsed/>
    <w:rsid w:val="00352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35286E"/>
  </w:style>
  <w:style w:type="paragraph" w:styleId="Troedyn">
    <w:name w:val="footer"/>
    <w:basedOn w:val="Normal"/>
    <w:link w:val="TroedynNod"/>
    <w:uiPriority w:val="99"/>
    <w:unhideWhenUsed/>
    <w:rsid w:val="00352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35286E"/>
  </w:style>
  <w:style w:type="paragraph" w:styleId="TestunSylw">
    <w:name w:val="annotation text"/>
    <w:basedOn w:val="Normal"/>
    <w:link w:val="TestunSylwNo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semiHidden/>
    <w:rPr>
      <w:sz w:val="20"/>
      <w:szCs w:val="20"/>
    </w:rPr>
  </w:style>
  <w:style w:type="character" w:styleId="CyfeirnodSylw">
    <w:name w:val="annotation reference"/>
    <w:basedOn w:val="FfontParagraffDdiofyn"/>
    <w:uiPriority w:val="99"/>
    <w:semiHidden/>
    <w:unhideWhenUsed/>
    <w:rPr>
      <w:sz w:val="16"/>
      <w:szCs w:val="16"/>
    </w:rPr>
  </w:style>
  <w:style w:type="paragraph" w:styleId="Adolygiad">
    <w:name w:val="Revision"/>
    <w:hidden/>
    <w:uiPriority w:val="99"/>
    <w:semiHidden/>
    <w:rsid w:val="000971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qualityandstandards@bangor.ac.uk" TargetMode="External"/><Relationship Id="rId18" Type="http://schemas.openxmlformats.org/officeDocument/2006/relationships/hyperlink" Target="https://www.bangor.ac.uk/ds/staff-supervisors/key-documents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student-admin@bangor.ac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bangor.ac.uk/ds/contact" TargetMode="External"/><Relationship Id="rId17" Type="http://schemas.openxmlformats.org/officeDocument/2006/relationships/hyperlink" Target="https://my.bangor.ac.uk/regulations/regulations/reg03.php.en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student-admin@bangor.ac.uk" TargetMode="External"/><Relationship Id="rId20" Type="http://schemas.openxmlformats.org/officeDocument/2006/relationships/hyperlink" Target="mailto:student-admin@bangor.ac.u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lackboard.bangor.ac.uk/ultra/courses/_133120_1/outline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blackboard.bangor.ac.uk/ultra/courses/_125014_1/outline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yperlink" Target="mailto:student-admin@bangor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tudent-admin@bangor.ac.uk" TargetMode="External"/><Relationship Id="rId22" Type="http://schemas.openxmlformats.org/officeDocument/2006/relationships/hyperlink" Target="mailto:student-admin@bangor.ac.uk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b360cd-fc1d-4d61-9e00-fc655b156ee0">
      <Terms xmlns="http://schemas.microsoft.com/office/infopath/2007/PartnerControls"/>
    </lcf76f155ced4ddcb4097134ff3c332f>
    <TaxCatchAll xmlns="5e224034-3e0a-4d26-9c2a-e15e43ebe7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E0379509EE74483BC66D50BA0093C" ma:contentTypeVersion="13" ma:contentTypeDescription="Create a new document." ma:contentTypeScope="" ma:versionID="97c8011329a20d39a847f931affc34b1">
  <xsd:schema xmlns:xsd="http://www.w3.org/2001/XMLSchema" xmlns:xs="http://www.w3.org/2001/XMLSchema" xmlns:p="http://schemas.microsoft.com/office/2006/metadata/properties" xmlns:ns2="dbb360cd-fc1d-4d61-9e00-fc655b156ee0" xmlns:ns3="5e224034-3e0a-4d26-9c2a-e15e43ebe776" targetNamespace="http://schemas.microsoft.com/office/2006/metadata/properties" ma:root="true" ma:fieldsID="a0ed8117c22f3571ed6211ae9bb94b58" ns2:_="" ns3:_="">
    <xsd:import namespace="dbb360cd-fc1d-4d61-9e00-fc655b156ee0"/>
    <xsd:import namespace="5e224034-3e0a-4d26-9c2a-e15e43ebe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360cd-fc1d-4d61-9e00-fc655b156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24034-3e0a-4d26-9c2a-e15e43ebe7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927bdb-5913-49af-9898-0803a251b488}" ma:internalName="TaxCatchAll" ma:showField="CatchAllData" ma:web="5e224034-3e0a-4d26-9c2a-e15e43ebe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C3121D-A88B-4573-970F-891B4DD8A6B0}">
  <ds:schemaRefs>
    <ds:schemaRef ds:uri="http://schemas.microsoft.com/office/2006/metadata/properties"/>
    <ds:schemaRef ds:uri="http://schemas.microsoft.com/office/infopath/2007/PartnerControls"/>
    <ds:schemaRef ds:uri="dbb360cd-fc1d-4d61-9e00-fc655b156ee0"/>
    <ds:schemaRef ds:uri="5e224034-3e0a-4d26-9c2a-e15e43ebe776"/>
  </ds:schemaRefs>
</ds:datastoreItem>
</file>

<file path=customXml/itemProps2.xml><?xml version="1.0" encoding="utf-8"?>
<ds:datastoreItem xmlns:ds="http://schemas.openxmlformats.org/officeDocument/2006/customXml" ds:itemID="{450EE1B1-481D-44CE-BBD0-25B99595C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360cd-fc1d-4d61-9e00-fc655b156ee0"/>
    <ds:schemaRef ds:uri="5e224034-3e0a-4d26-9c2a-e15e43ebe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6261E-90C2-43AD-BFAA-DEAED36011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Pryfysgol Bangor University</Company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Hamilton-Hine</dc:creator>
  <cp:lastModifiedBy>Nia Roberts (Staff)</cp:lastModifiedBy>
  <cp:revision>5</cp:revision>
  <cp:lastPrinted>2025-12-02T11:03:00Z</cp:lastPrinted>
  <dcterms:created xsi:type="dcterms:W3CDTF">2026-05-20T16:18:00Z</dcterms:created>
  <dcterms:modified xsi:type="dcterms:W3CDTF">2026-05-21T08:02:00Z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0x010100D9EE0379509EE74483BC66D50BA0093C</vt:lpwstr>
  </property>
  <property fmtid="{D5CDD505-2E9C-101B-9397-08002B2CF9AE}" pid="3" name="MediaServiceImageTags">
    <vt:lpwstr/>
  </property>
  <property fmtid="{D5CDD505-2E9C-101B-9397-08002B2CF9AE}" pid="4" name="Order">
    <vt:r8>100</vt:r8>
  </property>
</Properties>
</file>